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A2" w:rsidRDefault="007161B5" w:rsidP="0019076C">
      <w:pPr>
        <w:spacing w:line="360" w:lineRule="auto"/>
        <w:jc w:val="center"/>
        <w:rPr>
          <w:b/>
          <w:bCs/>
          <w:u w:val="single"/>
        </w:rPr>
      </w:pPr>
      <w:r w:rsidRPr="00636E6C">
        <w:rPr>
          <w:b/>
          <w:bCs/>
          <w:u w:val="single"/>
        </w:rPr>
        <w:t xml:space="preserve">EXAMINATION OF </w:t>
      </w:r>
      <w:r>
        <w:rPr>
          <w:b/>
          <w:bCs/>
          <w:u w:val="single"/>
        </w:rPr>
        <w:t xml:space="preserve">AQUATIC AND SOIL </w:t>
      </w:r>
      <w:r w:rsidRPr="00636E6C">
        <w:rPr>
          <w:b/>
          <w:bCs/>
          <w:u w:val="single"/>
        </w:rPr>
        <w:t>MYCOLOGY</w:t>
      </w:r>
    </w:p>
    <w:p w:rsidR="0019076C" w:rsidRDefault="007161B5" w:rsidP="0019076C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ANSWER ALL THE FOUR QUESTIONS IN THE ANSWER NOTEBOOK:</w:t>
      </w:r>
    </w:p>
    <w:p w:rsidR="00C055FE" w:rsidRDefault="00C055FE" w:rsidP="0019076C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Part One: Aquatic Mycology</w:t>
      </w:r>
      <w:r w:rsidR="004B1D41">
        <w:rPr>
          <w:b/>
          <w:bCs/>
          <w:u w:val="single"/>
        </w:rPr>
        <w:t xml:space="preserve"> (82.5 points)</w:t>
      </w:r>
    </w:p>
    <w:p w:rsidR="00422301" w:rsidRDefault="007161B5" w:rsidP="00B45072">
      <w:pPr>
        <w:spacing w:line="360" w:lineRule="auto"/>
        <w:rPr>
          <w:b/>
          <w:bCs/>
          <w:u w:val="single"/>
        </w:rPr>
      </w:pPr>
      <w:r w:rsidRPr="007161B5">
        <w:rPr>
          <w:b/>
          <w:bCs/>
          <w:u w:val="double"/>
        </w:rPr>
        <w:t>QUESTION 1</w:t>
      </w:r>
      <w:r w:rsidR="00422301">
        <w:rPr>
          <w:b/>
          <w:bCs/>
          <w:u w:val="single"/>
        </w:rPr>
        <w:t>:</w:t>
      </w:r>
    </w:p>
    <w:p w:rsidR="001869A5" w:rsidRDefault="006372FE" w:rsidP="00483EFD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A. </w:t>
      </w:r>
      <w:r w:rsidRPr="00C60854">
        <w:rPr>
          <w:b/>
          <w:bCs/>
          <w:u w:val="single"/>
        </w:rPr>
        <w:t>Choose the correct answer</w:t>
      </w:r>
      <w:r>
        <w:rPr>
          <w:b/>
          <w:bCs/>
          <w:u w:val="single"/>
        </w:rPr>
        <w:t>:</w:t>
      </w:r>
      <w:r w:rsidR="00B45072" w:rsidRPr="00B45072">
        <w:rPr>
          <w:b/>
          <w:bCs/>
        </w:rPr>
        <w:t xml:space="preserve">                                                                    </w:t>
      </w:r>
      <w:r w:rsidR="00B45072" w:rsidRPr="00CE4CB7">
        <w:rPr>
          <w:b/>
          <w:bCs/>
        </w:rPr>
        <w:t>(</w:t>
      </w:r>
      <w:r w:rsidR="00483EFD">
        <w:rPr>
          <w:b/>
          <w:bCs/>
        </w:rPr>
        <w:t>5</w:t>
      </w:r>
      <w:r w:rsidR="00B45072" w:rsidRPr="00CE4CB7">
        <w:rPr>
          <w:b/>
          <w:bCs/>
        </w:rPr>
        <w:t xml:space="preserve"> </w:t>
      </w:r>
      <w:r w:rsidR="00B45072">
        <w:rPr>
          <w:b/>
          <w:bCs/>
        </w:rPr>
        <w:t>points</w:t>
      </w:r>
      <w:r w:rsidR="00B45072" w:rsidRPr="00CE4CB7">
        <w:rPr>
          <w:b/>
          <w:bCs/>
        </w:rPr>
        <w:t>)</w:t>
      </w:r>
    </w:p>
    <w:p w:rsidR="006372FE" w:rsidRPr="00CC5B4C" w:rsidRDefault="00CC5B4C" w:rsidP="00481700">
      <w:pPr>
        <w:spacing w:line="360" w:lineRule="auto"/>
        <w:ind w:left="270" w:hanging="270"/>
      </w:pPr>
      <w:r>
        <w:t xml:space="preserve">1. ………………… </w:t>
      </w:r>
      <w:r w:rsidR="00481700">
        <w:t xml:space="preserve">is </w:t>
      </w:r>
      <w:r w:rsidRPr="00CC5B4C">
        <w:t xml:space="preserve">the first mycologist to recognize the freshwater </w:t>
      </w:r>
      <w:proofErr w:type="spellStart"/>
      <w:r w:rsidRPr="00CC5B4C">
        <w:t>ascomycetes</w:t>
      </w:r>
      <w:proofErr w:type="spellEnd"/>
      <w:r w:rsidRPr="00CC5B4C">
        <w:t xml:space="preserve"> as </w:t>
      </w:r>
      <w:r w:rsidR="00481700">
        <w:t xml:space="preserve">    a </w:t>
      </w:r>
      <w:r w:rsidRPr="00CC5B4C">
        <w:t xml:space="preserve">distinctive group. </w:t>
      </w:r>
      <w:r w:rsidR="006372FE" w:rsidRPr="00CC5B4C">
        <w:t xml:space="preserve"> </w:t>
      </w:r>
    </w:p>
    <w:p w:rsidR="001869A5" w:rsidRDefault="003343DB" w:rsidP="00B45072">
      <w:pPr>
        <w:spacing w:line="360" w:lineRule="auto"/>
      </w:pPr>
      <w:r>
        <w:t xml:space="preserve">    </w:t>
      </w:r>
      <w:r w:rsidR="00CC5B4C" w:rsidRPr="00CC5B4C">
        <w:t>(a) Leeuwenhoek</w:t>
      </w:r>
      <w:r w:rsidR="00CC5B4C">
        <w:t xml:space="preserve">. </w:t>
      </w:r>
      <w:r w:rsidR="003B3A21">
        <w:t xml:space="preserve">       </w:t>
      </w:r>
      <w:r w:rsidR="00CC5B4C" w:rsidRPr="00CC5B4C">
        <w:t>(b) Koch.</w:t>
      </w:r>
      <w:r w:rsidR="00CC5B4C">
        <w:t xml:space="preserve"> </w:t>
      </w:r>
      <w:r w:rsidR="003B3A21">
        <w:t xml:space="preserve">            </w:t>
      </w:r>
      <w:r w:rsidR="00CC5B4C" w:rsidRPr="00CC5B4C">
        <w:t xml:space="preserve">(c) </w:t>
      </w:r>
      <w:proofErr w:type="spellStart"/>
      <w:r w:rsidR="00CC5B4C" w:rsidRPr="00CC5B4C">
        <w:t>Ingold</w:t>
      </w:r>
      <w:proofErr w:type="spellEnd"/>
      <w:r w:rsidR="00CC5B4C">
        <w:t xml:space="preserve">.   </w:t>
      </w:r>
      <w:r w:rsidR="003B3A21">
        <w:t xml:space="preserve">        </w:t>
      </w:r>
      <w:r w:rsidR="00CC5B4C" w:rsidRPr="00CC5B4C">
        <w:t>(d)</w:t>
      </w:r>
      <w:r w:rsidR="00CC5B4C">
        <w:t xml:space="preserve"> </w:t>
      </w:r>
      <w:proofErr w:type="spellStart"/>
      <w:r w:rsidR="00CC5B4C">
        <w:t>Saccardo</w:t>
      </w:r>
      <w:proofErr w:type="spellEnd"/>
      <w:r w:rsidR="00CC5B4C">
        <w:t>.</w:t>
      </w:r>
      <w:r w:rsidR="00CC5B4C" w:rsidRPr="00CC5B4C">
        <w:t xml:space="preserve"> </w:t>
      </w:r>
    </w:p>
    <w:p w:rsidR="00637402" w:rsidRDefault="00637402" w:rsidP="00B45072">
      <w:pPr>
        <w:spacing w:line="360" w:lineRule="auto"/>
      </w:pPr>
      <w:r>
        <w:t xml:space="preserve">2. The largest class of freshwater </w:t>
      </w:r>
      <w:proofErr w:type="spellStart"/>
      <w:r>
        <w:t>ascomycetes</w:t>
      </w:r>
      <w:proofErr w:type="spellEnd"/>
      <w:r>
        <w:t xml:space="preserve"> is:</w:t>
      </w:r>
    </w:p>
    <w:p w:rsidR="00637402" w:rsidRDefault="003343DB" w:rsidP="00B45072">
      <w:pPr>
        <w:spacing w:line="360" w:lineRule="auto"/>
      </w:pPr>
      <w:r>
        <w:t xml:space="preserve">    </w:t>
      </w:r>
      <w:r w:rsidR="00637402" w:rsidRPr="00637402">
        <w:t xml:space="preserve">(a) </w:t>
      </w:r>
      <w:proofErr w:type="spellStart"/>
      <w:r w:rsidR="00637402" w:rsidRPr="00637402">
        <w:t>Leotiomycetes</w:t>
      </w:r>
      <w:proofErr w:type="spellEnd"/>
      <w:r w:rsidR="00637402" w:rsidRPr="00637402">
        <w:t xml:space="preserve">.    (b) </w:t>
      </w:r>
      <w:proofErr w:type="spellStart"/>
      <w:r w:rsidR="00637402" w:rsidRPr="00637402">
        <w:t>Dothideomycetes</w:t>
      </w:r>
      <w:proofErr w:type="spellEnd"/>
      <w:r w:rsidR="00637402" w:rsidRPr="00637402">
        <w:t xml:space="preserve">.        (c) </w:t>
      </w:r>
      <w:proofErr w:type="spellStart"/>
      <w:r w:rsidR="00637402" w:rsidRPr="00637402">
        <w:t>Sordariomycetes</w:t>
      </w:r>
      <w:proofErr w:type="spellEnd"/>
      <w:r w:rsidR="00637402" w:rsidRPr="00637402">
        <w:t>.</w:t>
      </w:r>
    </w:p>
    <w:p w:rsidR="003343DB" w:rsidRDefault="00637402" w:rsidP="00B45072">
      <w:pPr>
        <w:spacing w:line="360" w:lineRule="auto"/>
      </w:pPr>
      <w:r>
        <w:t xml:space="preserve">3. </w:t>
      </w:r>
      <w:r w:rsidR="003343DB">
        <w:t xml:space="preserve">During single spore isolation, incubated </w:t>
      </w:r>
      <w:proofErr w:type="spellStart"/>
      <w:r w:rsidR="003343DB">
        <w:t>ascospores</w:t>
      </w:r>
      <w:proofErr w:type="spellEnd"/>
      <w:r w:rsidR="003343DB">
        <w:t xml:space="preserve"> should be examined after:</w:t>
      </w:r>
    </w:p>
    <w:p w:rsidR="003343DB" w:rsidRDefault="003343DB" w:rsidP="00B45072">
      <w:pPr>
        <w:spacing w:line="360" w:lineRule="auto"/>
      </w:pPr>
      <w:r>
        <w:t xml:space="preserve">    (</w:t>
      </w:r>
      <w:proofErr w:type="gramStart"/>
      <w:r>
        <w:t>a</w:t>
      </w:r>
      <w:proofErr w:type="gramEnd"/>
      <w:r>
        <w:t>) 1-2 day.        (b) 3-4 days.         (c) 5-6 days.          (</w:t>
      </w:r>
      <w:proofErr w:type="gramStart"/>
      <w:r>
        <w:t>d</w:t>
      </w:r>
      <w:proofErr w:type="gramEnd"/>
      <w:r>
        <w:t>) 7-8 days.</w:t>
      </w:r>
    </w:p>
    <w:p w:rsidR="00637402" w:rsidRDefault="003343DB" w:rsidP="00B45072">
      <w:pPr>
        <w:spacing w:line="360" w:lineRule="auto"/>
      </w:pPr>
      <w:r>
        <w:t xml:space="preserve">4. </w:t>
      </w:r>
      <w:r w:rsidR="004B421B">
        <w:t>The causal agent of p</w:t>
      </w:r>
      <w:r w:rsidR="004B421B" w:rsidRPr="004B421B">
        <w:t xml:space="preserve">hytoplankton </w:t>
      </w:r>
      <w:proofErr w:type="spellStart"/>
      <w:r w:rsidR="004B421B" w:rsidRPr="004B421B">
        <w:t>chytridiomycosis</w:t>
      </w:r>
      <w:proofErr w:type="spellEnd"/>
      <w:r w:rsidR="004B421B" w:rsidRPr="004B421B">
        <w:t xml:space="preserve"> is:</w:t>
      </w:r>
    </w:p>
    <w:p w:rsidR="004B421B" w:rsidRDefault="004B421B" w:rsidP="00B45072">
      <w:pPr>
        <w:spacing w:line="360" w:lineRule="auto"/>
      </w:pPr>
      <w:r w:rsidRPr="004B421B">
        <w:t xml:space="preserve">    (a) </w:t>
      </w:r>
      <w:proofErr w:type="spellStart"/>
      <w:r w:rsidRPr="004B421B">
        <w:rPr>
          <w:i/>
          <w:iCs/>
        </w:rPr>
        <w:t>Coelomomyces</w:t>
      </w:r>
      <w:proofErr w:type="spellEnd"/>
      <w:r w:rsidRPr="004B421B">
        <w:rPr>
          <w:i/>
          <w:iCs/>
        </w:rPr>
        <w:t xml:space="preserve"> </w:t>
      </w:r>
      <w:proofErr w:type="spellStart"/>
      <w:r w:rsidRPr="004B421B">
        <w:rPr>
          <w:i/>
          <w:iCs/>
        </w:rPr>
        <w:t>psorophorae</w:t>
      </w:r>
      <w:proofErr w:type="spellEnd"/>
      <w:r w:rsidRPr="004B421B">
        <w:t xml:space="preserve">.   (b) </w:t>
      </w:r>
      <w:proofErr w:type="spellStart"/>
      <w:r w:rsidRPr="0033356A">
        <w:rPr>
          <w:i/>
          <w:iCs/>
        </w:rPr>
        <w:t>Rhizophydium</w:t>
      </w:r>
      <w:proofErr w:type="spellEnd"/>
      <w:r w:rsidRPr="004B421B">
        <w:t xml:space="preserve">.   (c) </w:t>
      </w:r>
      <w:proofErr w:type="spellStart"/>
      <w:r w:rsidRPr="0033356A">
        <w:rPr>
          <w:i/>
          <w:iCs/>
        </w:rPr>
        <w:t>Harpella</w:t>
      </w:r>
      <w:proofErr w:type="spellEnd"/>
      <w:r w:rsidRPr="004B421B">
        <w:t xml:space="preserve">.  (d) </w:t>
      </w:r>
      <w:proofErr w:type="spellStart"/>
      <w:r w:rsidRPr="0033356A">
        <w:rPr>
          <w:i/>
          <w:iCs/>
        </w:rPr>
        <w:t>Asellaria</w:t>
      </w:r>
      <w:proofErr w:type="spellEnd"/>
      <w:r w:rsidRPr="004B421B">
        <w:t xml:space="preserve">. </w:t>
      </w:r>
    </w:p>
    <w:p w:rsidR="00FD6049" w:rsidRDefault="00FD6049" w:rsidP="006667F8">
      <w:pPr>
        <w:spacing w:line="360" w:lineRule="auto"/>
      </w:pPr>
      <w:r>
        <w:t xml:space="preserve">5. The </w:t>
      </w:r>
      <w:r w:rsidR="006667F8">
        <w:t xml:space="preserve">highest number </w:t>
      </w:r>
      <w:r>
        <w:t xml:space="preserve">of aquatic fungi </w:t>
      </w:r>
      <w:proofErr w:type="gramStart"/>
      <w:r>
        <w:t>were</w:t>
      </w:r>
      <w:proofErr w:type="gramEnd"/>
      <w:r>
        <w:t xml:space="preserve"> recorde</w:t>
      </w:r>
      <w:r w:rsidR="006667F8">
        <w:t>d</w:t>
      </w:r>
      <w:r>
        <w:t xml:space="preserve"> from:</w:t>
      </w:r>
    </w:p>
    <w:p w:rsidR="00FD6049" w:rsidRPr="004B421B" w:rsidRDefault="00FD6049" w:rsidP="00B45072">
      <w:pPr>
        <w:spacing w:line="360" w:lineRule="auto"/>
      </w:pPr>
      <w:r>
        <w:t xml:space="preserve">   (a) Tropical regions.    (b) Temperate regions.   (c) Middle East.   (d) Australia.</w:t>
      </w:r>
    </w:p>
    <w:p w:rsidR="00B45072" w:rsidRDefault="00B45072" w:rsidP="00B45072">
      <w:pPr>
        <w:spacing w:line="360" w:lineRule="auto"/>
        <w:rPr>
          <w:b/>
          <w:bCs/>
          <w:u w:val="single"/>
        </w:rPr>
      </w:pPr>
    </w:p>
    <w:p w:rsidR="00B45072" w:rsidRDefault="00B45072" w:rsidP="00B45072">
      <w:pPr>
        <w:spacing w:line="360" w:lineRule="auto"/>
        <w:rPr>
          <w:b/>
          <w:bCs/>
        </w:rPr>
      </w:pPr>
      <w:r>
        <w:rPr>
          <w:b/>
          <w:bCs/>
          <w:u w:val="single"/>
        </w:rPr>
        <w:t>B</w:t>
      </w:r>
      <w:r w:rsidRPr="00F542FA">
        <w:rPr>
          <w:b/>
          <w:bCs/>
          <w:u w:val="single"/>
        </w:rPr>
        <w:t>. Complete the following sentences</w:t>
      </w:r>
      <w:r w:rsidRPr="00431B90">
        <w:rPr>
          <w:b/>
          <w:bCs/>
          <w:u w:val="single"/>
        </w:rPr>
        <w:t>:</w:t>
      </w:r>
      <w:r w:rsidRPr="00431B90">
        <w:t xml:space="preserve">                </w:t>
      </w:r>
      <w:r>
        <w:t xml:space="preserve">                                          </w:t>
      </w:r>
      <w:r w:rsidRPr="00CE4CB7">
        <w:rPr>
          <w:b/>
          <w:bCs/>
        </w:rPr>
        <w:t>(</w:t>
      </w:r>
      <w:r>
        <w:rPr>
          <w:b/>
          <w:bCs/>
        </w:rPr>
        <w:t>8</w:t>
      </w:r>
      <w:r w:rsidRPr="00CE4CB7">
        <w:rPr>
          <w:b/>
          <w:bCs/>
        </w:rPr>
        <w:t xml:space="preserve"> </w:t>
      </w:r>
      <w:r>
        <w:rPr>
          <w:b/>
          <w:bCs/>
        </w:rPr>
        <w:t>points</w:t>
      </w:r>
      <w:r w:rsidRPr="00CE4CB7">
        <w:rPr>
          <w:b/>
          <w:bCs/>
        </w:rPr>
        <w:t>)</w:t>
      </w:r>
    </w:p>
    <w:p w:rsidR="00B45072" w:rsidRPr="002C6C04" w:rsidRDefault="00B45072" w:rsidP="00B45072">
      <w:pPr>
        <w:numPr>
          <w:ilvl w:val="0"/>
          <w:numId w:val="4"/>
        </w:numPr>
        <w:tabs>
          <w:tab w:val="left" w:pos="630"/>
        </w:tabs>
        <w:spacing w:line="360" w:lineRule="auto"/>
        <w:ind w:left="630"/>
      </w:pPr>
      <w:r w:rsidRPr="002C6C04">
        <w:t xml:space="preserve">Three major fungal groups were recorded from hydrothermal vents and cold seeps. The names </w:t>
      </w:r>
      <w:r>
        <w:t>of these fungal groups are: ……………, ……</w:t>
      </w:r>
      <w:r w:rsidRPr="002C6C04">
        <w:t>……… and ………</w:t>
      </w:r>
      <w:r>
        <w:t>…</w:t>
      </w:r>
      <w:r w:rsidRPr="002C6C04">
        <w:t xml:space="preserve">…. </w:t>
      </w:r>
    </w:p>
    <w:p w:rsidR="00B45072" w:rsidRDefault="00B45072" w:rsidP="00B45072">
      <w:pPr>
        <w:numPr>
          <w:ilvl w:val="0"/>
          <w:numId w:val="4"/>
        </w:numPr>
        <w:tabs>
          <w:tab w:val="left" w:pos="630"/>
        </w:tabs>
        <w:spacing w:line="360" w:lineRule="auto"/>
        <w:ind w:left="630"/>
      </w:pPr>
      <w:r>
        <w:t xml:space="preserve">Species of </w:t>
      </w:r>
      <w:proofErr w:type="spellStart"/>
      <w:r w:rsidRPr="002C6C04">
        <w:rPr>
          <w:i/>
          <w:iCs/>
        </w:rPr>
        <w:t>Amoebidium</w:t>
      </w:r>
      <w:proofErr w:type="spellEnd"/>
      <w:r>
        <w:t xml:space="preserve"> are members of the kingdom ……………….</w:t>
      </w:r>
    </w:p>
    <w:p w:rsidR="00B45072" w:rsidRDefault="00B45072" w:rsidP="00B45072">
      <w:pPr>
        <w:numPr>
          <w:ilvl w:val="0"/>
          <w:numId w:val="4"/>
        </w:numPr>
        <w:tabs>
          <w:tab w:val="left" w:pos="630"/>
        </w:tabs>
        <w:spacing w:line="360" w:lineRule="auto"/>
        <w:ind w:left="630"/>
      </w:pPr>
      <w:r>
        <w:t xml:space="preserve">Asexual reproduction in </w:t>
      </w:r>
      <w:proofErr w:type="spellStart"/>
      <w:r w:rsidRPr="004E7266">
        <w:rPr>
          <w:i/>
          <w:iCs/>
        </w:rPr>
        <w:t>Asellaria</w:t>
      </w:r>
      <w:proofErr w:type="spellEnd"/>
      <w:r>
        <w:t xml:space="preserve"> by …………………..</w:t>
      </w:r>
    </w:p>
    <w:p w:rsidR="00B45072" w:rsidRDefault="00B45072" w:rsidP="004E7266">
      <w:pPr>
        <w:numPr>
          <w:ilvl w:val="0"/>
          <w:numId w:val="4"/>
        </w:numPr>
        <w:tabs>
          <w:tab w:val="left" w:pos="630"/>
        </w:tabs>
        <w:spacing w:line="360" w:lineRule="auto"/>
        <w:ind w:left="630"/>
      </w:pPr>
      <w:r>
        <w:t xml:space="preserve">Direct effects of parasitic </w:t>
      </w:r>
      <w:proofErr w:type="spellStart"/>
      <w:r>
        <w:t>Chytrids</w:t>
      </w:r>
      <w:proofErr w:type="spellEnd"/>
      <w:r>
        <w:t xml:space="preserve"> on </w:t>
      </w:r>
      <w:proofErr w:type="spellStart"/>
      <w:r w:rsidR="004E7266">
        <w:t>c</w:t>
      </w:r>
      <w:r>
        <w:t>yanobacterial</w:t>
      </w:r>
      <w:proofErr w:type="spellEnd"/>
      <w:r>
        <w:t xml:space="preserve"> and </w:t>
      </w:r>
      <w:r w:rsidR="004E7266">
        <w:t>a</w:t>
      </w:r>
      <w:r>
        <w:t xml:space="preserve">lgal blooms include: ………………………, …………………….. </w:t>
      </w:r>
      <w:proofErr w:type="gramStart"/>
      <w:r>
        <w:t>and</w:t>
      </w:r>
      <w:proofErr w:type="gramEnd"/>
      <w:r>
        <w:t xml:space="preserve"> ………………………………</w:t>
      </w:r>
    </w:p>
    <w:p w:rsidR="00B45072" w:rsidRDefault="00B45072" w:rsidP="00B45072">
      <w:pPr>
        <w:spacing w:line="360" w:lineRule="auto"/>
        <w:rPr>
          <w:b/>
          <w:bCs/>
          <w:u w:val="single"/>
        </w:rPr>
      </w:pPr>
    </w:p>
    <w:p w:rsidR="00B45072" w:rsidRDefault="00B45072" w:rsidP="00B45072">
      <w:pPr>
        <w:spacing w:line="360" w:lineRule="auto"/>
        <w:rPr>
          <w:b/>
          <w:bCs/>
          <w:u w:val="single"/>
        </w:rPr>
      </w:pPr>
    </w:p>
    <w:p w:rsidR="00B45072" w:rsidRDefault="00B45072" w:rsidP="00B45072">
      <w:pPr>
        <w:spacing w:line="360" w:lineRule="auto"/>
        <w:rPr>
          <w:b/>
          <w:bCs/>
          <w:u w:val="single"/>
        </w:rPr>
      </w:pPr>
    </w:p>
    <w:p w:rsidR="00A3308A" w:rsidRDefault="00F5461C" w:rsidP="00B45072">
      <w:pPr>
        <w:spacing w:line="360" w:lineRule="auto"/>
      </w:pPr>
      <w:r>
        <w:rPr>
          <w:b/>
          <w:bCs/>
          <w:u w:val="single"/>
        </w:rPr>
        <w:lastRenderedPageBreak/>
        <w:t>C</w:t>
      </w:r>
      <w:r w:rsidR="00A3308A" w:rsidRPr="00C60854">
        <w:rPr>
          <w:b/>
          <w:bCs/>
          <w:u w:val="single"/>
        </w:rPr>
        <w:t xml:space="preserve">. </w:t>
      </w:r>
      <w:r w:rsidR="007822E1" w:rsidRPr="007822E1">
        <w:rPr>
          <w:b/>
          <w:bCs/>
          <w:u w:val="single"/>
        </w:rPr>
        <w:t>Matching - use the key below to answer questions 1 – 5</w:t>
      </w:r>
      <w:r w:rsidR="007822E1">
        <w:rPr>
          <w:b/>
          <w:bCs/>
        </w:rPr>
        <w:t>:</w:t>
      </w:r>
      <w:r w:rsidR="00831046">
        <w:rPr>
          <w:b/>
          <w:bCs/>
        </w:rPr>
        <w:t xml:space="preserve"> </w:t>
      </w:r>
      <w:r w:rsidR="007822E1">
        <w:rPr>
          <w:b/>
          <w:bCs/>
        </w:rPr>
        <w:t xml:space="preserve">    </w:t>
      </w:r>
      <w:r w:rsidR="00A3308A">
        <w:rPr>
          <w:b/>
          <w:bCs/>
        </w:rPr>
        <w:t xml:space="preserve">               </w:t>
      </w:r>
      <w:r w:rsidR="00A3308A" w:rsidRPr="00CE4CB7">
        <w:rPr>
          <w:b/>
          <w:bCs/>
        </w:rPr>
        <w:t xml:space="preserve"> </w:t>
      </w:r>
      <w:r w:rsidR="003B3A21">
        <w:rPr>
          <w:b/>
          <w:bCs/>
        </w:rPr>
        <w:t xml:space="preserve">       </w:t>
      </w:r>
      <w:r w:rsidR="00A3308A" w:rsidRPr="00CE4CB7">
        <w:rPr>
          <w:b/>
          <w:bCs/>
        </w:rPr>
        <w:t>(</w:t>
      </w:r>
      <w:r w:rsidR="000915E3">
        <w:rPr>
          <w:b/>
          <w:bCs/>
        </w:rPr>
        <w:t>5</w:t>
      </w:r>
      <w:r w:rsidR="00A3308A" w:rsidRPr="00CE4CB7">
        <w:rPr>
          <w:b/>
          <w:bCs/>
        </w:rPr>
        <w:t xml:space="preserve"> </w:t>
      </w:r>
      <w:r w:rsidR="00A3308A">
        <w:rPr>
          <w:b/>
          <w:bCs/>
        </w:rPr>
        <w:t>points</w:t>
      </w:r>
      <w:r w:rsidR="00A3308A" w:rsidRPr="00CE4CB7">
        <w:rPr>
          <w:b/>
          <w:bCs/>
        </w:rPr>
        <w:t>)</w:t>
      </w:r>
    </w:p>
    <w:p w:rsidR="0063173A" w:rsidRPr="0063173A" w:rsidRDefault="00A2513B" w:rsidP="00B45072">
      <w:pPr>
        <w:spacing w:line="360" w:lineRule="auto"/>
      </w:pPr>
      <w:r w:rsidRPr="0063173A">
        <w:t xml:space="preserve">I. </w:t>
      </w:r>
      <w:proofErr w:type="spellStart"/>
      <w:r w:rsidRPr="0063173A">
        <w:t>Ascomycota</w:t>
      </w:r>
      <w:proofErr w:type="spellEnd"/>
      <w:r w:rsidRPr="0063173A">
        <w:t xml:space="preserve">.  </w:t>
      </w:r>
      <w:r w:rsidR="0063173A" w:rsidRPr="0063173A">
        <w:t xml:space="preserve">                            </w:t>
      </w:r>
      <w:r w:rsidR="0063173A">
        <w:t xml:space="preserve">      </w:t>
      </w:r>
      <w:r w:rsidRPr="0063173A">
        <w:t xml:space="preserve">II. </w:t>
      </w:r>
      <w:proofErr w:type="spellStart"/>
      <w:r w:rsidRPr="0063173A">
        <w:t>Basidiomycota</w:t>
      </w:r>
      <w:proofErr w:type="spellEnd"/>
      <w:r w:rsidRPr="0063173A">
        <w:t xml:space="preserve">. </w:t>
      </w:r>
    </w:p>
    <w:p w:rsidR="00A2513B" w:rsidRPr="0063173A" w:rsidRDefault="00A2513B" w:rsidP="004E7266">
      <w:pPr>
        <w:spacing w:after="240" w:line="360" w:lineRule="auto"/>
      </w:pPr>
      <w:r w:rsidRPr="0063173A">
        <w:t xml:space="preserve">III. </w:t>
      </w:r>
      <w:proofErr w:type="spellStart"/>
      <w:r w:rsidRPr="0063173A">
        <w:t>Chytridiomycota</w:t>
      </w:r>
      <w:proofErr w:type="spellEnd"/>
      <w:r w:rsidRPr="0063173A">
        <w:t xml:space="preserve">.  </w:t>
      </w:r>
      <w:r w:rsidR="0063173A" w:rsidRPr="0063173A">
        <w:t xml:space="preserve">                </w:t>
      </w:r>
      <w:r w:rsidR="0063173A">
        <w:t xml:space="preserve">        </w:t>
      </w:r>
      <w:r w:rsidRPr="0063173A">
        <w:t xml:space="preserve">IV. </w:t>
      </w:r>
      <w:proofErr w:type="spellStart"/>
      <w:r w:rsidRPr="0063173A">
        <w:t>Zygomycota</w:t>
      </w:r>
      <w:proofErr w:type="spellEnd"/>
      <w:r w:rsidRPr="0063173A">
        <w:t>.</w:t>
      </w:r>
    </w:p>
    <w:p w:rsidR="00A2513B" w:rsidRDefault="00A2513B" w:rsidP="00B45072">
      <w:pPr>
        <w:spacing w:line="360" w:lineRule="auto"/>
      </w:pPr>
      <w:r>
        <w:t>1. Poorly represented in aquatic habitats.</w:t>
      </w:r>
    </w:p>
    <w:p w:rsidR="00A2513B" w:rsidRDefault="00A2513B" w:rsidP="00B45072">
      <w:pPr>
        <w:spacing w:line="360" w:lineRule="auto"/>
      </w:pPr>
      <w:r>
        <w:t xml:space="preserve">    (a) I.             </w:t>
      </w:r>
      <w:r w:rsidR="001869A5">
        <w:t xml:space="preserve"> </w:t>
      </w:r>
      <w:r>
        <w:t>(b) II.                 (c) III.               (d) IV.</w:t>
      </w:r>
    </w:p>
    <w:p w:rsidR="00A2513B" w:rsidRDefault="00A2513B" w:rsidP="00B45072">
      <w:pPr>
        <w:spacing w:line="360" w:lineRule="auto"/>
      </w:pPr>
      <w:r>
        <w:t>2. Successful fungal group in aquatic habitats.</w:t>
      </w:r>
    </w:p>
    <w:p w:rsidR="00A2513B" w:rsidRPr="00A10F34" w:rsidRDefault="00A2513B" w:rsidP="00B45072">
      <w:pPr>
        <w:spacing w:line="360" w:lineRule="auto"/>
      </w:pPr>
      <w:r>
        <w:t xml:space="preserve">   (a) I &amp; III.    </w:t>
      </w:r>
      <w:r w:rsidR="001869A5">
        <w:t xml:space="preserve">  </w:t>
      </w:r>
      <w:r>
        <w:t>(b)</w:t>
      </w:r>
      <w:r w:rsidR="001869A5">
        <w:t xml:space="preserve"> II &amp; IV.      (c) II.                  (d) IV.</w:t>
      </w:r>
      <w:r>
        <w:t xml:space="preserve"> </w:t>
      </w:r>
      <w:r w:rsidR="0072370B">
        <w:t xml:space="preserve"> </w:t>
      </w:r>
    </w:p>
    <w:p w:rsidR="006372FE" w:rsidRDefault="006372FE" w:rsidP="0063173A">
      <w:pPr>
        <w:spacing w:line="360" w:lineRule="auto"/>
      </w:pPr>
      <w:r>
        <w:t>3. Represent 80% of marine fungi.</w:t>
      </w:r>
    </w:p>
    <w:p w:rsidR="006372FE" w:rsidRDefault="006372FE" w:rsidP="0063173A">
      <w:pPr>
        <w:spacing w:line="360" w:lineRule="auto"/>
      </w:pPr>
      <w:r>
        <w:t xml:space="preserve">   (a) I.              (b) II.                 (c) III.               (d) IV.</w:t>
      </w:r>
    </w:p>
    <w:p w:rsidR="005F273E" w:rsidRDefault="005F273E" w:rsidP="0063173A">
      <w:pPr>
        <w:spacing w:line="360" w:lineRule="auto"/>
      </w:pPr>
      <w:r>
        <w:t>4. Represent around 2% of marine fungi.</w:t>
      </w:r>
    </w:p>
    <w:p w:rsidR="005F273E" w:rsidRDefault="005F273E" w:rsidP="0063173A">
      <w:pPr>
        <w:spacing w:line="360" w:lineRule="auto"/>
      </w:pPr>
      <w:r>
        <w:t xml:space="preserve">   (a) I.              (b) II.                 (c) III.               (d) IV.</w:t>
      </w:r>
    </w:p>
    <w:p w:rsidR="00187ED5" w:rsidRPr="00DC73B5" w:rsidRDefault="00187ED5" w:rsidP="00DC73B5">
      <w:pPr>
        <w:spacing w:line="360" w:lineRule="auto"/>
      </w:pPr>
      <w:r>
        <w:t xml:space="preserve">5. Fungal group that is represented by </w:t>
      </w:r>
      <w:r w:rsidR="00DC73B5">
        <w:t xml:space="preserve">species which are </w:t>
      </w:r>
      <w:proofErr w:type="spellStart"/>
      <w:r w:rsidR="00DC73B5" w:rsidRPr="00DC73B5">
        <w:t>obligately</w:t>
      </w:r>
      <w:proofErr w:type="spellEnd"/>
      <w:r w:rsidR="00DC73B5" w:rsidRPr="00DC73B5">
        <w:t xml:space="preserve"> associated with living arthropods in aquatic habitat</w:t>
      </w:r>
      <w:r w:rsidRPr="00DC73B5">
        <w:t>.</w:t>
      </w:r>
    </w:p>
    <w:p w:rsidR="00187ED5" w:rsidRDefault="00187ED5" w:rsidP="0063173A">
      <w:pPr>
        <w:spacing w:line="360" w:lineRule="auto"/>
      </w:pPr>
      <w:r>
        <w:t xml:space="preserve">   (a) I.              (b) II.                 (c) III.               (d) IV.</w:t>
      </w:r>
    </w:p>
    <w:p w:rsidR="005F273E" w:rsidRDefault="005F273E" w:rsidP="005F273E"/>
    <w:p w:rsidR="000915E3" w:rsidRDefault="00F5461C" w:rsidP="000915E3">
      <w:r>
        <w:rPr>
          <w:b/>
          <w:bCs/>
          <w:u w:val="single"/>
        </w:rPr>
        <w:t>D</w:t>
      </w:r>
      <w:r w:rsidR="000915E3" w:rsidRPr="000915E3">
        <w:rPr>
          <w:b/>
          <w:bCs/>
          <w:u w:val="single"/>
        </w:rPr>
        <w:t>.</w:t>
      </w:r>
      <w:r w:rsidR="000915E3" w:rsidRPr="000915E3">
        <w:rPr>
          <w:u w:val="single"/>
        </w:rPr>
        <w:t xml:space="preserve"> </w:t>
      </w:r>
      <w:r w:rsidR="000915E3" w:rsidRPr="007822E1">
        <w:rPr>
          <w:b/>
          <w:bCs/>
          <w:u w:val="single"/>
        </w:rPr>
        <w:t>Matching - use the key below to answer questions 1 – 5</w:t>
      </w:r>
      <w:r w:rsidR="000915E3">
        <w:rPr>
          <w:b/>
          <w:bCs/>
        </w:rPr>
        <w:t xml:space="preserve">:                   </w:t>
      </w:r>
      <w:r w:rsidR="000915E3" w:rsidRPr="00CE4CB7">
        <w:rPr>
          <w:b/>
          <w:bCs/>
        </w:rPr>
        <w:t xml:space="preserve"> </w:t>
      </w:r>
      <w:r w:rsidR="000915E3">
        <w:rPr>
          <w:b/>
          <w:bCs/>
        </w:rPr>
        <w:t xml:space="preserve">   </w:t>
      </w:r>
      <w:r w:rsidR="004F5FD0">
        <w:rPr>
          <w:b/>
          <w:bCs/>
        </w:rPr>
        <w:t xml:space="preserve">     </w:t>
      </w:r>
      <w:r w:rsidR="000915E3" w:rsidRPr="00CE4CB7">
        <w:rPr>
          <w:b/>
          <w:bCs/>
        </w:rPr>
        <w:t>(</w:t>
      </w:r>
      <w:r w:rsidR="000915E3">
        <w:rPr>
          <w:b/>
          <w:bCs/>
        </w:rPr>
        <w:t>5</w:t>
      </w:r>
      <w:r w:rsidR="000915E3" w:rsidRPr="00CE4CB7">
        <w:rPr>
          <w:b/>
          <w:bCs/>
        </w:rPr>
        <w:t xml:space="preserve"> </w:t>
      </w:r>
      <w:r w:rsidR="000915E3">
        <w:rPr>
          <w:b/>
          <w:bCs/>
        </w:rPr>
        <w:t>points</w:t>
      </w:r>
      <w:r w:rsidR="000915E3" w:rsidRPr="00CE4CB7">
        <w:rPr>
          <w:b/>
          <w:bCs/>
        </w:rPr>
        <w:t>)</w:t>
      </w:r>
    </w:p>
    <w:p w:rsidR="006372FE" w:rsidRDefault="000915E3" w:rsidP="00A3308A">
      <w:r>
        <w:t xml:space="preserve"> </w:t>
      </w:r>
    </w:p>
    <w:p w:rsidR="00187ED5" w:rsidRDefault="000915E3" w:rsidP="00146CB2">
      <w:pPr>
        <w:spacing w:line="360" w:lineRule="auto"/>
      </w:pPr>
      <w:r w:rsidRPr="00187ED5">
        <w:t xml:space="preserve">I. </w:t>
      </w:r>
      <w:proofErr w:type="spellStart"/>
      <w:r w:rsidRPr="00187ED5">
        <w:t>Halosphaeriales</w:t>
      </w:r>
      <w:proofErr w:type="spellEnd"/>
      <w:r w:rsidRPr="00187ED5">
        <w:t xml:space="preserve">. </w:t>
      </w:r>
      <w:r w:rsidR="0062597C" w:rsidRPr="00187ED5">
        <w:t xml:space="preserve">                   </w:t>
      </w:r>
      <w:r w:rsidR="00187ED5">
        <w:t xml:space="preserve"> </w:t>
      </w:r>
      <w:r w:rsidR="00187ED5" w:rsidRPr="00187ED5">
        <w:t xml:space="preserve">II. </w:t>
      </w:r>
      <w:proofErr w:type="spellStart"/>
      <w:r w:rsidR="00187ED5" w:rsidRPr="00187ED5">
        <w:t>Pleosporales</w:t>
      </w:r>
      <w:proofErr w:type="spellEnd"/>
      <w:r w:rsidR="00187ED5" w:rsidRPr="00187ED5">
        <w:t>.</w:t>
      </w:r>
    </w:p>
    <w:p w:rsidR="006372FE" w:rsidRPr="00187ED5" w:rsidRDefault="0062597C" w:rsidP="004E7266">
      <w:pPr>
        <w:spacing w:after="240" w:line="360" w:lineRule="auto"/>
      </w:pPr>
      <w:r w:rsidRPr="00187ED5">
        <w:t xml:space="preserve">III. </w:t>
      </w:r>
      <w:proofErr w:type="spellStart"/>
      <w:r w:rsidRPr="00187ED5">
        <w:t>Aliquandostipitaceae</w:t>
      </w:r>
      <w:proofErr w:type="spellEnd"/>
      <w:r w:rsidRPr="00187ED5">
        <w:t>.</w:t>
      </w:r>
      <w:r w:rsidR="000915E3" w:rsidRPr="00187ED5">
        <w:t xml:space="preserve">  </w:t>
      </w:r>
      <w:r w:rsidRPr="00187ED5">
        <w:t xml:space="preserve"> </w:t>
      </w:r>
      <w:r w:rsidR="00187ED5">
        <w:t xml:space="preserve">       </w:t>
      </w:r>
      <w:r w:rsidR="000915E3" w:rsidRPr="00187ED5">
        <w:t xml:space="preserve">IV. </w:t>
      </w:r>
      <w:proofErr w:type="spellStart"/>
      <w:r w:rsidR="000915E3" w:rsidRPr="00187ED5">
        <w:t>Annulatascaeae</w:t>
      </w:r>
      <w:proofErr w:type="spellEnd"/>
      <w:r w:rsidR="000915E3" w:rsidRPr="00187ED5">
        <w:t>.</w:t>
      </w:r>
    </w:p>
    <w:p w:rsidR="000915E3" w:rsidRDefault="000915E3" w:rsidP="006570BB">
      <w:pPr>
        <w:spacing w:line="360" w:lineRule="auto"/>
      </w:pPr>
      <w:r>
        <w:t>1. T</w:t>
      </w:r>
      <w:r w:rsidRPr="000915E3">
        <w:t>he largest order of marine fungi</w:t>
      </w:r>
      <w:r>
        <w:t>.</w:t>
      </w:r>
    </w:p>
    <w:p w:rsidR="000915E3" w:rsidRDefault="000915E3" w:rsidP="006570BB">
      <w:pPr>
        <w:spacing w:line="360" w:lineRule="auto"/>
      </w:pPr>
      <w:r>
        <w:t xml:space="preserve">    (a) I.              (b) II.                 (c) III.               (d) IV.</w:t>
      </w:r>
    </w:p>
    <w:p w:rsidR="000915E3" w:rsidRPr="00146CB2" w:rsidRDefault="000915E3" w:rsidP="00146CB2">
      <w:pPr>
        <w:spacing w:line="360" w:lineRule="auto"/>
      </w:pPr>
      <w:r>
        <w:t xml:space="preserve">2. Fungi </w:t>
      </w:r>
      <w:r w:rsidR="00146CB2">
        <w:t xml:space="preserve">have </w:t>
      </w:r>
      <w:r w:rsidR="00146CB2" w:rsidRPr="00146CB2">
        <w:t xml:space="preserve">wide </w:t>
      </w:r>
      <w:proofErr w:type="spellStart"/>
      <w:r w:rsidR="00146CB2" w:rsidRPr="00146CB2">
        <w:t>hyphae</w:t>
      </w:r>
      <w:proofErr w:type="spellEnd"/>
      <w:r w:rsidR="00146CB2" w:rsidRPr="00146CB2">
        <w:t xml:space="preserve"> that support the </w:t>
      </w:r>
      <w:proofErr w:type="spellStart"/>
      <w:r w:rsidR="00146CB2" w:rsidRPr="00146CB2">
        <w:t>ascomata</w:t>
      </w:r>
      <w:proofErr w:type="spellEnd"/>
      <w:r w:rsidRPr="00146CB2">
        <w:t>.</w:t>
      </w:r>
    </w:p>
    <w:p w:rsidR="000915E3" w:rsidRDefault="000915E3" w:rsidP="006570BB">
      <w:pPr>
        <w:spacing w:line="360" w:lineRule="auto"/>
      </w:pPr>
      <w:r>
        <w:t xml:space="preserve">    (a) I.              (b) II.                 (c) III.               (d) IV.</w:t>
      </w:r>
    </w:p>
    <w:p w:rsidR="000915E3" w:rsidRDefault="000915E3" w:rsidP="004E183B">
      <w:pPr>
        <w:spacing w:line="360" w:lineRule="auto"/>
      </w:pPr>
      <w:r>
        <w:t xml:space="preserve">3. Fungi </w:t>
      </w:r>
      <w:r w:rsidR="004E183B">
        <w:t xml:space="preserve">have </w:t>
      </w:r>
      <w:proofErr w:type="spellStart"/>
      <w:r w:rsidR="004E183B" w:rsidRPr="004E183B">
        <w:t>asci</w:t>
      </w:r>
      <w:proofErr w:type="spellEnd"/>
      <w:r w:rsidR="004E183B" w:rsidRPr="004E183B">
        <w:t xml:space="preserve"> with a massive bipartite apical ring</w:t>
      </w:r>
      <w:r>
        <w:t>.</w:t>
      </w:r>
    </w:p>
    <w:p w:rsidR="000915E3" w:rsidRDefault="000915E3" w:rsidP="006570BB">
      <w:pPr>
        <w:spacing w:line="360" w:lineRule="auto"/>
      </w:pPr>
      <w:r>
        <w:t xml:space="preserve">    (a) I.              (b) II.                 (c) III.               (d) IV.</w:t>
      </w:r>
    </w:p>
    <w:p w:rsidR="000915E3" w:rsidRDefault="000915E3" w:rsidP="004E183B">
      <w:pPr>
        <w:spacing w:line="360" w:lineRule="auto"/>
      </w:pPr>
      <w:r>
        <w:t xml:space="preserve">4. Fungi </w:t>
      </w:r>
      <w:r w:rsidR="004E183B">
        <w:t xml:space="preserve">have </w:t>
      </w:r>
      <w:proofErr w:type="spellStart"/>
      <w:r>
        <w:t>bitunicate</w:t>
      </w:r>
      <w:proofErr w:type="spellEnd"/>
      <w:r>
        <w:t xml:space="preserve"> </w:t>
      </w:r>
      <w:proofErr w:type="spellStart"/>
      <w:r>
        <w:t>asci</w:t>
      </w:r>
      <w:proofErr w:type="spellEnd"/>
      <w:r>
        <w:t>.</w:t>
      </w:r>
    </w:p>
    <w:p w:rsidR="000915E3" w:rsidRDefault="000915E3" w:rsidP="006570BB">
      <w:pPr>
        <w:spacing w:line="360" w:lineRule="auto"/>
      </w:pPr>
      <w:r>
        <w:t xml:space="preserve">   (a) I.              (b) II &amp; III.                 (c) </w:t>
      </w:r>
      <w:r w:rsidR="006570BB">
        <w:t>I &amp; IV</w:t>
      </w:r>
      <w:r>
        <w:t>.               (d) IV.</w:t>
      </w:r>
    </w:p>
    <w:p w:rsidR="006570BB" w:rsidRDefault="006570BB" w:rsidP="006570BB">
      <w:pPr>
        <w:spacing w:line="360" w:lineRule="auto"/>
      </w:pPr>
      <w:r>
        <w:t xml:space="preserve">5. Fungi with elaborating appendages to the </w:t>
      </w:r>
      <w:proofErr w:type="spellStart"/>
      <w:r>
        <w:t>ascospores</w:t>
      </w:r>
      <w:proofErr w:type="spellEnd"/>
      <w:r>
        <w:t>.</w:t>
      </w:r>
    </w:p>
    <w:p w:rsidR="006570BB" w:rsidRDefault="006570BB" w:rsidP="006570BB">
      <w:pPr>
        <w:spacing w:line="360" w:lineRule="auto"/>
      </w:pPr>
      <w:r>
        <w:t xml:space="preserve">   (a) I.              (b) II.                 (c) III.               (d) IV.</w:t>
      </w:r>
    </w:p>
    <w:p w:rsidR="006372FE" w:rsidRDefault="006372FE" w:rsidP="006570BB">
      <w:pPr>
        <w:spacing w:line="360" w:lineRule="auto"/>
      </w:pPr>
    </w:p>
    <w:p w:rsidR="004E7266" w:rsidRDefault="004E7266" w:rsidP="000B37BF">
      <w:pPr>
        <w:spacing w:line="360" w:lineRule="auto"/>
        <w:rPr>
          <w:b/>
          <w:bCs/>
          <w:u w:val="double"/>
        </w:rPr>
      </w:pPr>
    </w:p>
    <w:p w:rsidR="003C29CB" w:rsidRPr="009A0F76" w:rsidRDefault="009A0F76" w:rsidP="000B37BF">
      <w:pPr>
        <w:spacing w:line="360" w:lineRule="auto"/>
        <w:rPr>
          <w:b/>
          <w:bCs/>
          <w:u w:val="double"/>
        </w:rPr>
      </w:pPr>
      <w:r w:rsidRPr="009A0F76">
        <w:rPr>
          <w:b/>
          <w:bCs/>
          <w:u w:val="double"/>
        </w:rPr>
        <w:lastRenderedPageBreak/>
        <w:t>QUESTION 2:</w:t>
      </w:r>
    </w:p>
    <w:p w:rsidR="006570BB" w:rsidRDefault="006570BB" w:rsidP="006570BB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A</w:t>
      </w:r>
      <w:r w:rsidRPr="00E471E8">
        <w:rPr>
          <w:b/>
          <w:bCs/>
          <w:u w:val="single"/>
        </w:rPr>
        <w:t xml:space="preserve">. </w:t>
      </w:r>
      <w:r>
        <w:rPr>
          <w:b/>
          <w:bCs/>
          <w:u w:val="single"/>
        </w:rPr>
        <w:t>Identify the following terms</w:t>
      </w:r>
      <w:r w:rsidRPr="00E471E8">
        <w:rPr>
          <w:b/>
          <w:bCs/>
          <w:u w:val="single"/>
        </w:rPr>
        <w:t>:</w:t>
      </w:r>
      <w:r w:rsidR="00A27115" w:rsidRPr="00A27115">
        <w:rPr>
          <w:b/>
          <w:bCs/>
        </w:rPr>
        <w:t xml:space="preserve">                       </w:t>
      </w:r>
      <w:r w:rsidR="00A27115">
        <w:rPr>
          <w:b/>
          <w:bCs/>
        </w:rPr>
        <w:t xml:space="preserve">             </w:t>
      </w:r>
      <w:r w:rsidR="00483EFD">
        <w:rPr>
          <w:b/>
          <w:bCs/>
        </w:rPr>
        <w:t xml:space="preserve">          </w:t>
      </w:r>
      <w:r w:rsidR="00A27115" w:rsidRPr="00A27115">
        <w:rPr>
          <w:b/>
          <w:bCs/>
        </w:rPr>
        <w:t>(10 points, 2 points each)</w:t>
      </w:r>
      <w:r w:rsidR="001B7776">
        <w:rPr>
          <w:b/>
          <w:bCs/>
          <w:u w:val="single"/>
        </w:rPr>
        <w:t xml:space="preserve">             </w:t>
      </w:r>
    </w:p>
    <w:p w:rsidR="00A27115" w:rsidRDefault="00A27115" w:rsidP="00A27115">
      <w:pPr>
        <w:spacing w:line="360" w:lineRule="auto"/>
        <w:ind w:left="360"/>
      </w:pPr>
      <w:r>
        <w:t xml:space="preserve">1. </w:t>
      </w:r>
      <w:r w:rsidR="006570BB">
        <w:t>Obligate marine fungi.</w:t>
      </w:r>
      <w:r>
        <w:t xml:space="preserve">                </w:t>
      </w:r>
      <w:r w:rsidR="004E7266">
        <w:t xml:space="preserve">        </w:t>
      </w:r>
      <w:r>
        <w:t xml:space="preserve">2. </w:t>
      </w:r>
      <w:proofErr w:type="spellStart"/>
      <w:r w:rsidR="006570BB" w:rsidRPr="006570BB">
        <w:t>Arenicolous</w:t>
      </w:r>
      <w:proofErr w:type="spellEnd"/>
      <w:r w:rsidR="006570BB" w:rsidRPr="006570BB">
        <w:t xml:space="preserve"> fungi.</w:t>
      </w:r>
      <w:r>
        <w:t xml:space="preserve">    </w:t>
      </w:r>
    </w:p>
    <w:p w:rsidR="00A27115" w:rsidRPr="0056167C" w:rsidRDefault="00A27115" w:rsidP="004E7266">
      <w:pPr>
        <w:spacing w:line="360" w:lineRule="auto"/>
        <w:ind w:left="360"/>
      </w:pPr>
      <w:r>
        <w:t>3. H</w:t>
      </w:r>
      <w:r w:rsidR="006570BB" w:rsidRPr="006570BB">
        <w:t>ydrothermal vent</w:t>
      </w:r>
      <w:r w:rsidR="004E7266">
        <w:t>s</w:t>
      </w:r>
      <w:r w:rsidR="006570BB" w:rsidRPr="006570BB">
        <w:t>.</w:t>
      </w:r>
      <w:r>
        <w:t xml:space="preserve">                      </w:t>
      </w:r>
      <w:r w:rsidR="004E7266">
        <w:t xml:space="preserve">     </w:t>
      </w:r>
      <w:r>
        <w:t xml:space="preserve">4. </w:t>
      </w:r>
      <w:r w:rsidRPr="0056167C">
        <w:t xml:space="preserve">The </w:t>
      </w:r>
      <w:proofErr w:type="spellStart"/>
      <w:r w:rsidRPr="0056167C">
        <w:t>hamathecium</w:t>
      </w:r>
      <w:proofErr w:type="spellEnd"/>
      <w:r w:rsidRPr="0056167C">
        <w:t>.</w:t>
      </w:r>
    </w:p>
    <w:p w:rsidR="006570BB" w:rsidRDefault="00A27115" w:rsidP="00A27115">
      <w:pPr>
        <w:spacing w:line="360" w:lineRule="auto"/>
        <w:ind w:left="360"/>
      </w:pPr>
      <w:r>
        <w:t xml:space="preserve">5. </w:t>
      </w:r>
      <w:r w:rsidR="00B92AFB" w:rsidRPr="001B7776">
        <w:t>Indwellers and immigrants miscellaneous aquatic anamorphic fungi</w:t>
      </w:r>
      <w:r w:rsidR="001B7776">
        <w:t>.</w:t>
      </w:r>
    </w:p>
    <w:p w:rsidR="006570BB" w:rsidRPr="00A85FCF" w:rsidRDefault="00BA0FE3" w:rsidP="00B45072">
      <w:pPr>
        <w:spacing w:line="360" w:lineRule="auto"/>
        <w:rPr>
          <w:b/>
          <w:bCs/>
        </w:rPr>
      </w:pPr>
      <w:r>
        <w:rPr>
          <w:b/>
          <w:bCs/>
          <w:u w:val="single"/>
        </w:rPr>
        <w:t>B. Write briefly</w:t>
      </w:r>
      <w:r w:rsidR="00AC4C97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r w:rsidR="00AC4C97">
        <w:rPr>
          <w:b/>
          <w:bCs/>
          <w:u w:val="single"/>
        </w:rPr>
        <w:t xml:space="preserve">with drawing when possible, </w:t>
      </w:r>
      <w:r>
        <w:rPr>
          <w:b/>
          <w:bCs/>
          <w:u w:val="single"/>
        </w:rPr>
        <w:t>the general characters for the following groups of fungi</w:t>
      </w:r>
      <w:r w:rsidRPr="00A85FCF">
        <w:rPr>
          <w:b/>
          <w:bCs/>
        </w:rPr>
        <w:t>:</w:t>
      </w:r>
      <w:r w:rsidR="00A85FCF" w:rsidRPr="00A85FCF">
        <w:rPr>
          <w:b/>
          <w:bCs/>
        </w:rPr>
        <w:t xml:space="preserve">                                           </w:t>
      </w:r>
      <w:r w:rsidR="00483EFD">
        <w:rPr>
          <w:b/>
          <w:bCs/>
        </w:rPr>
        <w:t xml:space="preserve">            </w:t>
      </w:r>
      <w:r w:rsidR="00A85FCF" w:rsidRPr="00A85FCF">
        <w:rPr>
          <w:b/>
          <w:bCs/>
        </w:rPr>
        <w:t>(</w:t>
      </w:r>
      <w:r w:rsidR="00B45072">
        <w:rPr>
          <w:b/>
          <w:bCs/>
        </w:rPr>
        <w:t>20</w:t>
      </w:r>
      <w:r w:rsidR="00A85FCF" w:rsidRPr="00A85FCF">
        <w:rPr>
          <w:b/>
          <w:bCs/>
        </w:rPr>
        <w:t xml:space="preserve"> points, </w:t>
      </w:r>
      <w:r w:rsidR="00B45072">
        <w:rPr>
          <w:b/>
          <w:bCs/>
        </w:rPr>
        <w:t>5</w:t>
      </w:r>
      <w:r w:rsidR="00A85FCF" w:rsidRPr="00A85FCF">
        <w:rPr>
          <w:b/>
          <w:bCs/>
        </w:rPr>
        <w:t xml:space="preserve"> points each)</w:t>
      </w:r>
    </w:p>
    <w:p w:rsidR="005F6B5D" w:rsidRDefault="00A27115" w:rsidP="00A27115">
      <w:pPr>
        <w:spacing w:line="360" w:lineRule="auto"/>
        <w:ind w:left="360"/>
      </w:pPr>
      <w:r>
        <w:t xml:space="preserve">1. </w:t>
      </w:r>
      <w:r w:rsidR="00BA0FE3" w:rsidRPr="00BA0FE3">
        <w:t>Intertidal marine fungi.</w:t>
      </w:r>
      <w:r>
        <w:t xml:space="preserve">            2. </w:t>
      </w:r>
      <w:proofErr w:type="spellStart"/>
      <w:r w:rsidR="00B92AFB" w:rsidRPr="00B92AFB">
        <w:t>Aeroaquatic</w:t>
      </w:r>
      <w:proofErr w:type="spellEnd"/>
      <w:r w:rsidR="00B92AFB" w:rsidRPr="00B92AFB">
        <w:t xml:space="preserve"> </w:t>
      </w:r>
      <w:r w:rsidR="008B5773" w:rsidRPr="008B5773">
        <w:t>anamorphic fungi</w:t>
      </w:r>
      <w:r w:rsidR="00B92AFB" w:rsidRPr="00B92AFB">
        <w:t>.</w:t>
      </w:r>
    </w:p>
    <w:p w:rsidR="00BA0FE3" w:rsidRDefault="00A27115" w:rsidP="00A27115">
      <w:pPr>
        <w:spacing w:line="360" w:lineRule="auto"/>
        <w:ind w:left="360"/>
      </w:pPr>
      <w:r>
        <w:t xml:space="preserve">3. </w:t>
      </w:r>
      <w:r w:rsidR="005F6B5D">
        <w:t xml:space="preserve">Species of </w:t>
      </w:r>
      <w:proofErr w:type="spellStart"/>
      <w:r w:rsidR="005F6B5D" w:rsidRPr="00A27115">
        <w:rPr>
          <w:i/>
          <w:iCs/>
        </w:rPr>
        <w:t>Annulatascus</w:t>
      </w:r>
      <w:proofErr w:type="spellEnd"/>
      <w:r w:rsidR="005F6B5D">
        <w:t xml:space="preserve">. </w:t>
      </w:r>
      <w:r>
        <w:t xml:space="preserve">        4. </w:t>
      </w:r>
      <w:r w:rsidR="00AC4C97">
        <w:t xml:space="preserve">Species of </w:t>
      </w:r>
      <w:proofErr w:type="spellStart"/>
      <w:r w:rsidR="00A85FCF" w:rsidRPr="00A27115">
        <w:rPr>
          <w:i/>
          <w:iCs/>
        </w:rPr>
        <w:t>Aliquandostipite</w:t>
      </w:r>
      <w:proofErr w:type="spellEnd"/>
      <w:r w:rsidR="00A85FCF" w:rsidRPr="00A27115">
        <w:rPr>
          <w:i/>
          <w:iCs/>
        </w:rPr>
        <w:t>.</w:t>
      </w:r>
      <w:r w:rsidR="00AC4C97">
        <w:t xml:space="preserve"> </w:t>
      </w:r>
      <w:r w:rsidR="00B92AFB" w:rsidRPr="00B92AFB">
        <w:t xml:space="preserve"> </w:t>
      </w:r>
    </w:p>
    <w:p w:rsidR="008B5773" w:rsidRDefault="00B92AFB" w:rsidP="00057145">
      <w:pPr>
        <w:spacing w:line="360" w:lineRule="auto"/>
      </w:pPr>
      <w:r w:rsidRPr="008B5773">
        <w:rPr>
          <w:b/>
          <w:bCs/>
          <w:u w:val="single"/>
        </w:rPr>
        <w:t>C.</w:t>
      </w:r>
      <w:r>
        <w:t xml:space="preserve"> Design a plan to study freshwater fungi from River Nile along 100 meter in </w:t>
      </w:r>
      <w:proofErr w:type="spellStart"/>
      <w:r>
        <w:t>Sohag</w:t>
      </w:r>
      <w:proofErr w:type="spellEnd"/>
      <w:r>
        <w:t xml:space="preserve"> city in terms of: </w:t>
      </w:r>
      <w:r w:rsidR="00057145">
        <w:t xml:space="preserve"> </w:t>
      </w:r>
      <w:r>
        <w:t>(</w:t>
      </w:r>
      <w:proofErr w:type="spellStart"/>
      <w:r>
        <w:t>i</w:t>
      </w:r>
      <w:proofErr w:type="spellEnd"/>
      <w:r>
        <w:t xml:space="preserve">) Types of substrata that you need to collect. </w:t>
      </w:r>
      <w:r w:rsidR="008B5773">
        <w:t xml:space="preserve">                              </w:t>
      </w:r>
      <w:r w:rsidR="008B5773" w:rsidRPr="009A0F76">
        <w:rPr>
          <w:b/>
          <w:bCs/>
        </w:rPr>
        <w:t>(</w:t>
      </w:r>
      <w:r w:rsidR="008B5773">
        <w:rPr>
          <w:b/>
          <w:bCs/>
        </w:rPr>
        <w:t>6</w:t>
      </w:r>
      <w:r w:rsidR="008B5773" w:rsidRPr="009A0F76">
        <w:rPr>
          <w:b/>
          <w:bCs/>
        </w:rPr>
        <w:t xml:space="preserve"> points)</w:t>
      </w:r>
    </w:p>
    <w:p w:rsidR="008B5773" w:rsidRDefault="00B92AFB" w:rsidP="008B5773">
      <w:pPr>
        <w:spacing w:line="360" w:lineRule="auto"/>
      </w:pPr>
      <w:r>
        <w:t xml:space="preserve">(ii) Field data that you need to record.  </w:t>
      </w:r>
      <w:r w:rsidR="008B5773">
        <w:t xml:space="preserve">                                                               </w:t>
      </w:r>
      <w:r w:rsidR="008B5773" w:rsidRPr="009A0F76">
        <w:rPr>
          <w:b/>
          <w:bCs/>
        </w:rPr>
        <w:t>(</w:t>
      </w:r>
      <w:r w:rsidR="008B5773">
        <w:rPr>
          <w:b/>
          <w:bCs/>
        </w:rPr>
        <w:t>3</w:t>
      </w:r>
      <w:r w:rsidR="008B5773" w:rsidRPr="009A0F76">
        <w:rPr>
          <w:b/>
          <w:bCs/>
        </w:rPr>
        <w:t xml:space="preserve"> points)</w:t>
      </w:r>
    </w:p>
    <w:p w:rsidR="00B92AFB" w:rsidRPr="00B92AFB" w:rsidRDefault="00B92AFB" w:rsidP="004E7266">
      <w:pPr>
        <w:spacing w:line="360" w:lineRule="auto"/>
      </w:pPr>
      <w:r>
        <w:t xml:space="preserve">(iii) How you would process the samples at </w:t>
      </w:r>
      <w:r w:rsidR="004E7266">
        <w:t xml:space="preserve">the </w:t>
      </w:r>
      <w:r>
        <w:t xml:space="preserve">laboratory.                       </w:t>
      </w:r>
      <w:r w:rsidR="008B5773">
        <w:t xml:space="preserve">        </w:t>
      </w:r>
      <w:r w:rsidR="00057145">
        <w:t xml:space="preserve"> </w:t>
      </w:r>
      <w:r w:rsidRPr="009A0F76">
        <w:rPr>
          <w:b/>
          <w:bCs/>
        </w:rPr>
        <w:t>(</w:t>
      </w:r>
      <w:r w:rsidR="008B5773">
        <w:rPr>
          <w:b/>
          <w:bCs/>
        </w:rPr>
        <w:t>6</w:t>
      </w:r>
      <w:r w:rsidRPr="009A0F76">
        <w:rPr>
          <w:b/>
          <w:bCs/>
        </w:rPr>
        <w:t xml:space="preserve"> points)</w:t>
      </w:r>
      <w:r>
        <w:t xml:space="preserve">         </w:t>
      </w:r>
    </w:p>
    <w:p w:rsidR="008B5773" w:rsidRDefault="004B4A00" w:rsidP="004E7266">
      <w:pPr>
        <w:spacing w:line="360" w:lineRule="auto"/>
        <w:rPr>
          <w:b/>
          <w:bCs/>
        </w:rPr>
      </w:pPr>
      <w:r>
        <w:rPr>
          <w:b/>
          <w:bCs/>
          <w:u w:val="single"/>
        </w:rPr>
        <w:t>D. Explain the following sentences w</w:t>
      </w:r>
      <w:r w:rsidRPr="0036566E">
        <w:rPr>
          <w:b/>
          <w:bCs/>
          <w:u w:val="single"/>
        </w:rPr>
        <w:t>ith dra</w:t>
      </w:r>
      <w:r>
        <w:rPr>
          <w:b/>
          <w:bCs/>
          <w:u w:val="single"/>
        </w:rPr>
        <w:t>wing only</w:t>
      </w:r>
      <w:r w:rsidRPr="0036566E">
        <w:rPr>
          <w:b/>
          <w:bCs/>
        </w:rPr>
        <w:t xml:space="preserve">:                      </w:t>
      </w:r>
      <w:r>
        <w:rPr>
          <w:b/>
          <w:bCs/>
        </w:rPr>
        <w:t xml:space="preserve"> </w:t>
      </w:r>
      <w:r w:rsidRPr="0036566E">
        <w:rPr>
          <w:b/>
          <w:bCs/>
        </w:rPr>
        <w:t xml:space="preserve">   </w:t>
      </w:r>
      <w:r>
        <w:rPr>
          <w:b/>
          <w:bCs/>
        </w:rPr>
        <w:t xml:space="preserve">    </w:t>
      </w:r>
    </w:p>
    <w:p w:rsidR="004B4A00" w:rsidRPr="004B4A00" w:rsidRDefault="004B4A00" w:rsidP="004E7266">
      <w:pPr>
        <w:pStyle w:val="ListParagraph"/>
        <w:numPr>
          <w:ilvl w:val="0"/>
          <w:numId w:val="17"/>
        </w:numPr>
        <w:spacing w:line="360" w:lineRule="auto"/>
      </w:pPr>
      <w:r w:rsidRPr="004B4A00">
        <w:t xml:space="preserve">The structure of </w:t>
      </w:r>
      <w:proofErr w:type="spellStart"/>
      <w:r w:rsidRPr="004B4A00">
        <w:t>thall</w:t>
      </w:r>
      <w:r w:rsidR="004E7266">
        <w:t>i</w:t>
      </w:r>
      <w:proofErr w:type="spellEnd"/>
      <w:r w:rsidRPr="004B4A00">
        <w:t xml:space="preserve"> in </w:t>
      </w:r>
      <w:proofErr w:type="spellStart"/>
      <w:r w:rsidRPr="004B4A00">
        <w:t>Chytrids</w:t>
      </w:r>
      <w:proofErr w:type="spellEnd"/>
      <w:r w:rsidRPr="004B4A00">
        <w:t>.</w:t>
      </w:r>
      <w:r w:rsidR="004E7266">
        <w:t xml:space="preserve">                                                           </w:t>
      </w:r>
      <w:r w:rsidR="004E7266" w:rsidRPr="009A0F76">
        <w:rPr>
          <w:b/>
          <w:bCs/>
        </w:rPr>
        <w:t>(</w:t>
      </w:r>
      <w:r w:rsidR="004E7266">
        <w:rPr>
          <w:b/>
          <w:bCs/>
        </w:rPr>
        <w:t>6</w:t>
      </w:r>
      <w:r w:rsidR="004E7266" w:rsidRPr="009A0F76">
        <w:rPr>
          <w:b/>
          <w:bCs/>
        </w:rPr>
        <w:t xml:space="preserve"> points)</w:t>
      </w:r>
    </w:p>
    <w:p w:rsidR="004B4A00" w:rsidRPr="004B4A00" w:rsidRDefault="004E7266" w:rsidP="004E7266">
      <w:pPr>
        <w:pStyle w:val="ListParagraph"/>
        <w:numPr>
          <w:ilvl w:val="0"/>
          <w:numId w:val="17"/>
        </w:numPr>
        <w:spacing w:line="360" w:lineRule="auto"/>
      </w:pPr>
      <w:r>
        <w:t xml:space="preserve">Life cycle of </w:t>
      </w:r>
      <w:proofErr w:type="spellStart"/>
      <w:r w:rsidR="004B4A00" w:rsidRPr="004B4A00">
        <w:rPr>
          <w:i/>
          <w:iCs/>
        </w:rPr>
        <w:t>Allomyces</w:t>
      </w:r>
      <w:proofErr w:type="spellEnd"/>
      <w:r w:rsidR="004B4A00" w:rsidRPr="004B4A00">
        <w:t xml:space="preserve">. </w:t>
      </w:r>
      <w:r>
        <w:t xml:space="preserve">                                                                       </w:t>
      </w:r>
      <w:r w:rsidRPr="009A0F76">
        <w:rPr>
          <w:b/>
          <w:bCs/>
        </w:rPr>
        <w:t>(</w:t>
      </w:r>
      <w:r>
        <w:rPr>
          <w:b/>
          <w:bCs/>
        </w:rPr>
        <w:t>8.5</w:t>
      </w:r>
      <w:r w:rsidRPr="009A0F76">
        <w:rPr>
          <w:b/>
          <w:bCs/>
        </w:rPr>
        <w:t xml:space="preserve"> points)</w:t>
      </w:r>
    </w:p>
    <w:p w:rsidR="004B4A00" w:rsidRDefault="004B4A00" w:rsidP="008742F7">
      <w:pPr>
        <w:spacing w:line="360" w:lineRule="auto"/>
        <w:rPr>
          <w:b/>
          <w:bCs/>
          <w:u w:val="single"/>
        </w:rPr>
      </w:pPr>
    </w:p>
    <w:p w:rsidR="00C055FE" w:rsidRDefault="00C055FE" w:rsidP="00C13ED3">
      <w:pPr>
        <w:spacing w:line="36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Part Two: Soil Mycology</w:t>
      </w:r>
      <w:r w:rsidR="004B1D41">
        <w:rPr>
          <w:b/>
          <w:bCs/>
          <w:u w:val="single"/>
        </w:rPr>
        <w:t xml:space="preserve"> (82.5 points)</w:t>
      </w:r>
    </w:p>
    <w:p w:rsidR="00057145" w:rsidRPr="002C16E6" w:rsidRDefault="00057145" w:rsidP="00057145">
      <w:pPr>
        <w:jc w:val="both"/>
        <w:rPr>
          <w:b/>
          <w:bCs/>
          <w:u w:val="double"/>
        </w:rPr>
      </w:pPr>
      <w:r w:rsidRPr="002C16E6">
        <w:rPr>
          <w:b/>
          <w:bCs/>
          <w:u w:val="double"/>
        </w:rPr>
        <w:t>QUESTION 3:</w:t>
      </w:r>
    </w:p>
    <w:p w:rsidR="00057145" w:rsidRDefault="00057145" w:rsidP="00057145">
      <w:pPr>
        <w:jc w:val="both"/>
      </w:pPr>
      <w:r>
        <w:rPr>
          <w:b/>
          <w:bCs/>
          <w:u w:val="single"/>
        </w:rPr>
        <w:t>A. Mark the following sentences with “</w:t>
      </w:r>
      <w:r>
        <w:rPr>
          <w:b/>
          <w:bCs/>
          <w:u w:val="single"/>
        </w:rPr>
        <w:sym w:font="Symbol" w:char="F0D6"/>
      </w:r>
      <w:r>
        <w:rPr>
          <w:b/>
          <w:bCs/>
          <w:u w:val="single"/>
        </w:rPr>
        <w:t>” or “</w:t>
      </w:r>
      <w:r>
        <w:rPr>
          <w:b/>
          <w:bCs/>
          <w:u w:val="single"/>
        </w:rPr>
        <w:sym w:font="Symbol" w:char="F0B4"/>
      </w:r>
      <w:r>
        <w:rPr>
          <w:b/>
          <w:bCs/>
          <w:u w:val="single"/>
        </w:rPr>
        <w:t>” and correct the wrong      sentences:</w:t>
      </w:r>
      <w:r>
        <w:t xml:space="preserve">                                                                                                            </w:t>
      </w:r>
      <w:r w:rsidRPr="00CE4CB7">
        <w:rPr>
          <w:b/>
          <w:bCs/>
        </w:rPr>
        <w:t>(</w:t>
      </w:r>
      <w:r>
        <w:rPr>
          <w:b/>
          <w:bCs/>
        </w:rPr>
        <w:t>10 points</w:t>
      </w:r>
      <w:r w:rsidRPr="00CE4CB7">
        <w:rPr>
          <w:b/>
          <w:bCs/>
        </w:rPr>
        <w:t>)</w:t>
      </w:r>
    </w:p>
    <w:p w:rsidR="00057145" w:rsidRPr="000579FF" w:rsidRDefault="00057145" w:rsidP="00BB5A26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r w:rsidRPr="000579FF">
        <w:t xml:space="preserve">Yeasts belong to both </w:t>
      </w:r>
      <w:proofErr w:type="spellStart"/>
      <w:r>
        <w:t>A</w:t>
      </w:r>
      <w:r w:rsidRPr="000579FF">
        <w:t>scomycota</w:t>
      </w:r>
      <w:proofErr w:type="spellEnd"/>
      <w:r w:rsidRPr="000579FF">
        <w:t xml:space="preserve"> and </w:t>
      </w:r>
      <w:proofErr w:type="spellStart"/>
      <w:r>
        <w:t>B</w:t>
      </w:r>
      <w:r w:rsidRPr="000579FF">
        <w:t>asidiomycota</w:t>
      </w:r>
      <w:proofErr w:type="spellEnd"/>
      <w:r w:rsidRPr="000579FF">
        <w:t xml:space="preserve">.              </w:t>
      </w:r>
      <w:r>
        <w:t xml:space="preserve">                   </w:t>
      </w:r>
      <w:r w:rsidR="00BB5A26">
        <w:t xml:space="preserve">   </w:t>
      </w:r>
      <w:r w:rsidRPr="000579FF">
        <w:t>(         )</w:t>
      </w:r>
    </w:p>
    <w:p w:rsidR="00057145" w:rsidRDefault="00057145" w:rsidP="00BB5A26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r w:rsidRPr="000579FF">
        <w:t xml:space="preserve">Apical ring in the </w:t>
      </w:r>
      <w:proofErr w:type="spellStart"/>
      <w:r w:rsidRPr="000579FF">
        <w:t>ascus</w:t>
      </w:r>
      <w:proofErr w:type="spellEnd"/>
      <w:r w:rsidRPr="000579FF">
        <w:t xml:space="preserve"> aids in </w:t>
      </w:r>
      <w:proofErr w:type="spellStart"/>
      <w:r w:rsidRPr="000579FF">
        <w:t>ascospore</w:t>
      </w:r>
      <w:proofErr w:type="spellEnd"/>
      <w:r w:rsidRPr="000579FF">
        <w:t xml:space="preserve"> dispersal.                    </w:t>
      </w:r>
      <w:r>
        <w:t xml:space="preserve">                    </w:t>
      </w:r>
      <w:r w:rsidR="00BB5A26">
        <w:t xml:space="preserve">  </w:t>
      </w:r>
      <w:r w:rsidRPr="000579FF">
        <w:t>(         )</w:t>
      </w:r>
    </w:p>
    <w:p w:rsidR="00057145" w:rsidRPr="000579FF" w:rsidRDefault="00057145" w:rsidP="00BB5A26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proofErr w:type="spellStart"/>
      <w:r>
        <w:t>Ascomycota</w:t>
      </w:r>
      <w:proofErr w:type="spellEnd"/>
      <w:r>
        <w:t xml:space="preserve"> are primary colonizers of most substrates.                                   </w:t>
      </w:r>
      <w:r w:rsidR="00BB5A26">
        <w:t xml:space="preserve"> </w:t>
      </w:r>
      <w:r w:rsidRPr="000579FF">
        <w:t>(         )</w:t>
      </w:r>
    </w:p>
    <w:p w:rsidR="00057145" w:rsidRPr="000579FF" w:rsidRDefault="00057145" w:rsidP="00057145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r>
        <w:t xml:space="preserve">In the </w:t>
      </w:r>
      <w:proofErr w:type="spellStart"/>
      <w:r>
        <w:t>a</w:t>
      </w:r>
      <w:r w:rsidRPr="00C1088F">
        <w:t>nnellidic</w:t>
      </w:r>
      <w:proofErr w:type="spellEnd"/>
      <w:r w:rsidRPr="00C1088F">
        <w:t xml:space="preserve"> </w:t>
      </w:r>
      <w:proofErr w:type="spellStart"/>
      <w:r w:rsidRPr="00C1088F">
        <w:t>conidiation</w:t>
      </w:r>
      <w:proofErr w:type="spellEnd"/>
      <w:r w:rsidR="00BB5A26">
        <w:t>,</w:t>
      </w:r>
      <w:r w:rsidRPr="00C1088F">
        <w:rPr>
          <w:b/>
          <w:bCs/>
          <w:rtl/>
          <w:lang w:bidi="ar-EG"/>
        </w:rPr>
        <w:t xml:space="preserve"> </w:t>
      </w:r>
      <w:r>
        <w:t>t</w:t>
      </w:r>
      <w:r w:rsidRPr="00C1088F">
        <w:t xml:space="preserve">he walls of the </w:t>
      </w:r>
      <w:proofErr w:type="spellStart"/>
      <w:r w:rsidRPr="00C1088F">
        <w:t>conidiogenous</w:t>
      </w:r>
      <w:proofErr w:type="spellEnd"/>
      <w:r w:rsidRPr="00C1088F">
        <w:t xml:space="preserve"> cell and the </w:t>
      </w:r>
      <w:proofErr w:type="spellStart"/>
      <w:r w:rsidRPr="00C1088F">
        <w:t>conidium</w:t>
      </w:r>
      <w:proofErr w:type="spellEnd"/>
      <w:r w:rsidRPr="00C1088F">
        <w:t xml:space="preserve"> are</w:t>
      </w:r>
      <w:r>
        <w:t xml:space="preserve"> different. </w:t>
      </w:r>
      <w:r w:rsidRPr="000579FF">
        <w:t xml:space="preserve">                    </w:t>
      </w:r>
      <w:r>
        <w:t xml:space="preserve">                                                                                        </w:t>
      </w:r>
      <w:r w:rsidRPr="000579FF">
        <w:t xml:space="preserve">(          ) </w:t>
      </w:r>
    </w:p>
    <w:p w:rsidR="00057145" w:rsidRDefault="00057145" w:rsidP="00057145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r w:rsidRPr="00E471E8">
        <w:t xml:space="preserve">Ripe fruits are good source for yeast.                                            </w:t>
      </w:r>
      <w:r>
        <w:t xml:space="preserve">                     </w:t>
      </w:r>
      <w:r w:rsidRPr="00E471E8">
        <w:t xml:space="preserve">(         </w:t>
      </w:r>
      <w:r>
        <w:t xml:space="preserve"> </w:t>
      </w:r>
      <w:r w:rsidRPr="00E471E8">
        <w:t>)</w:t>
      </w:r>
    </w:p>
    <w:p w:rsidR="00057145" w:rsidRDefault="00057145" w:rsidP="00057145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r>
        <w:t xml:space="preserve">Fungi live on bark are called </w:t>
      </w:r>
      <w:proofErr w:type="spellStart"/>
      <w:r>
        <w:t>lignicolous</w:t>
      </w:r>
      <w:proofErr w:type="spellEnd"/>
      <w:r>
        <w:t xml:space="preserve">.                                                           </w:t>
      </w:r>
      <w:r w:rsidRPr="00E471E8">
        <w:t>(         )</w:t>
      </w:r>
    </w:p>
    <w:p w:rsidR="00057145" w:rsidRDefault="00057145" w:rsidP="00057145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r>
        <w:t xml:space="preserve">Cell walls in </w:t>
      </w:r>
      <w:proofErr w:type="spellStart"/>
      <w:r>
        <w:t>T</w:t>
      </w:r>
      <w:r w:rsidRPr="007B72D9">
        <w:t>aphrinomycotina</w:t>
      </w:r>
      <w:proofErr w:type="spellEnd"/>
      <w:r w:rsidRPr="007B72D9">
        <w:t xml:space="preserve"> and </w:t>
      </w:r>
      <w:proofErr w:type="spellStart"/>
      <w:r w:rsidRPr="007B72D9">
        <w:t>Saccharomycotina</w:t>
      </w:r>
      <w:proofErr w:type="spellEnd"/>
      <w:r>
        <w:t xml:space="preserve"> contain very little chitin. (     )</w:t>
      </w:r>
    </w:p>
    <w:p w:rsidR="00057145" w:rsidRDefault="00057145" w:rsidP="00057145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proofErr w:type="spellStart"/>
      <w:r w:rsidRPr="007F79D6">
        <w:t>Zygomycetes</w:t>
      </w:r>
      <w:proofErr w:type="spellEnd"/>
      <w:r w:rsidRPr="007F79D6">
        <w:t xml:space="preserve"> are delimited and classified by their sexual reproductive structures.</w:t>
      </w:r>
      <w:r>
        <w:t xml:space="preserve"> </w:t>
      </w:r>
      <w:r w:rsidRPr="00E471E8">
        <w:t xml:space="preserve">( </w:t>
      </w:r>
      <w:r>
        <w:t xml:space="preserve">  )  </w:t>
      </w:r>
    </w:p>
    <w:p w:rsidR="00057145" w:rsidRDefault="00057145" w:rsidP="00057145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360" w:hanging="270"/>
      </w:pPr>
      <w:proofErr w:type="spellStart"/>
      <w:r w:rsidRPr="00AB4A78">
        <w:t>Basidiomycetes</w:t>
      </w:r>
      <w:proofErr w:type="spellEnd"/>
      <w:r w:rsidRPr="00AB4A78">
        <w:t xml:space="preserve"> are the principal agents that decay cellulose and lignin</w:t>
      </w:r>
      <w:r>
        <w:t xml:space="preserve">.    </w:t>
      </w:r>
      <w:r w:rsidR="00BB5A26">
        <w:t xml:space="preserve">       </w:t>
      </w:r>
      <w:r>
        <w:t>(        )</w:t>
      </w:r>
    </w:p>
    <w:p w:rsidR="00057145" w:rsidRPr="00057145" w:rsidRDefault="00057145" w:rsidP="00BB5A26">
      <w:pPr>
        <w:numPr>
          <w:ilvl w:val="0"/>
          <w:numId w:val="19"/>
        </w:numPr>
        <w:tabs>
          <w:tab w:val="clear" w:pos="1170"/>
          <w:tab w:val="num" w:pos="720"/>
        </w:tabs>
        <w:spacing w:line="360" w:lineRule="auto"/>
        <w:ind w:left="90" w:firstLine="0"/>
      </w:pPr>
      <w:proofErr w:type="spellStart"/>
      <w:r>
        <w:t>Peritheci</w:t>
      </w:r>
      <w:r w:rsidR="00BB5A26">
        <w:t>al</w:t>
      </w:r>
      <w:proofErr w:type="spellEnd"/>
      <w:r>
        <w:t xml:space="preserve"> </w:t>
      </w:r>
      <w:proofErr w:type="spellStart"/>
      <w:r>
        <w:t>ascomata</w:t>
      </w:r>
      <w:proofErr w:type="spellEnd"/>
      <w:r>
        <w:t xml:space="preserve"> contain </w:t>
      </w:r>
      <w:proofErr w:type="spellStart"/>
      <w:r>
        <w:t>bitunicate</w:t>
      </w:r>
      <w:proofErr w:type="spellEnd"/>
      <w:r>
        <w:t xml:space="preserve"> </w:t>
      </w:r>
      <w:proofErr w:type="spellStart"/>
      <w:r>
        <w:t>asci</w:t>
      </w:r>
      <w:proofErr w:type="spellEnd"/>
      <w:r>
        <w:t xml:space="preserve">.                                      </w:t>
      </w:r>
      <w:r w:rsidR="00BB5A26">
        <w:t xml:space="preserve">          (</w:t>
      </w:r>
      <w:r w:rsidRPr="00E471E8">
        <w:t xml:space="preserve">        )</w:t>
      </w:r>
      <w:r>
        <w:t xml:space="preserve">       </w:t>
      </w:r>
    </w:p>
    <w:p w:rsidR="00057145" w:rsidRDefault="00057145" w:rsidP="00057145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         </w:t>
      </w:r>
    </w:p>
    <w:p w:rsidR="00057145" w:rsidRPr="00A10F34" w:rsidRDefault="00057145" w:rsidP="00BB5A26">
      <w:pPr>
        <w:spacing w:line="360" w:lineRule="auto"/>
      </w:pPr>
      <w:r>
        <w:rPr>
          <w:b/>
          <w:bCs/>
          <w:u w:val="single"/>
        </w:rPr>
        <w:t>B</w:t>
      </w:r>
      <w:r w:rsidRPr="00C60854">
        <w:rPr>
          <w:b/>
          <w:bCs/>
          <w:u w:val="single"/>
        </w:rPr>
        <w:t>. Choose the correct answer</w:t>
      </w:r>
      <w:r w:rsidRPr="00A10F34">
        <w:rPr>
          <w:b/>
          <w:bCs/>
        </w:rPr>
        <w:t xml:space="preserve">:          </w:t>
      </w:r>
      <w:r>
        <w:rPr>
          <w:b/>
          <w:bCs/>
        </w:rPr>
        <w:t xml:space="preserve">                                                         </w:t>
      </w:r>
      <w:r w:rsidRPr="00CE4CB7">
        <w:rPr>
          <w:b/>
          <w:bCs/>
        </w:rPr>
        <w:t xml:space="preserve"> </w:t>
      </w:r>
      <w:r>
        <w:rPr>
          <w:b/>
          <w:bCs/>
        </w:rPr>
        <w:t xml:space="preserve">      </w:t>
      </w:r>
      <w:r w:rsidRPr="00CE4CB7">
        <w:rPr>
          <w:b/>
          <w:bCs/>
        </w:rPr>
        <w:t>(</w:t>
      </w:r>
      <w:r>
        <w:rPr>
          <w:b/>
          <w:bCs/>
        </w:rPr>
        <w:t>10 points</w:t>
      </w:r>
      <w:r w:rsidRPr="00CE4CB7">
        <w:rPr>
          <w:b/>
          <w:bCs/>
        </w:rPr>
        <w:t>)</w:t>
      </w:r>
    </w:p>
    <w:p w:rsidR="00057145" w:rsidRPr="00057145" w:rsidRDefault="00057145" w:rsidP="00BB5A26">
      <w:pPr>
        <w:tabs>
          <w:tab w:val="left" w:pos="720"/>
        </w:tabs>
        <w:spacing w:line="360" w:lineRule="auto"/>
        <w:ind w:left="720" w:hanging="630"/>
      </w:pPr>
      <w:r w:rsidRPr="00057145">
        <w:t xml:space="preserve">1. </w:t>
      </w:r>
      <w:proofErr w:type="spellStart"/>
      <w:r w:rsidRPr="00057145">
        <w:t>Hymenoascomycetes</w:t>
      </w:r>
      <w:proofErr w:type="spellEnd"/>
      <w:r w:rsidRPr="00057145">
        <w:t xml:space="preserve"> (</w:t>
      </w:r>
      <w:proofErr w:type="spellStart"/>
      <w:r w:rsidRPr="00057145">
        <w:t>Pyrenomycetes</w:t>
      </w:r>
      <w:proofErr w:type="spellEnd"/>
      <w:r w:rsidRPr="00057145">
        <w:t>) have:</w:t>
      </w:r>
    </w:p>
    <w:p w:rsidR="00057145" w:rsidRPr="00057145" w:rsidRDefault="00057145" w:rsidP="00BB5A26">
      <w:pPr>
        <w:tabs>
          <w:tab w:val="left" w:pos="720"/>
        </w:tabs>
        <w:spacing w:line="360" w:lineRule="auto"/>
        <w:ind w:left="720" w:hanging="450"/>
      </w:pPr>
      <w:r w:rsidRPr="00057145">
        <w:t xml:space="preserve"> (a) </w:t>
      </w:r>
      <w:proofErr w:type="spellStart"/>
      <w:r w:rsidRPr="00057145">
        <w:t>Pseudothecium</w:t>
      </w:r>
      <w:proofErr w:type="spellEnd"/>
      <w:r w:rsidRPr="00057145">
        <w:t xml:space="preserve">.                                         (b) </w:t>
      </w:r>
      <w:proofErr w:type="spellStart"/>
      <w:r w:rsidRPr="00057145">
        <w:t>Perithecium</w:t>
      </w:r>
      <w:proofErr w:type="spellEnd"/>
      <w:r w:rsidRPr="00057145">
        <w:t>.</w:t>
      </w:r>
    </w:p>
    <w:p w:rsidR="00057145" w:rsidRPr="00057145" w:rsidRDefault="00057145" w:rsidP="00BB5A26">
      <w:pPr>
        <w:tabs>
          <w:tab w:val="left" w:pos="720"/>
        </w:tabs>
        <w:spacing w:line="360" w:lineRule="auto"/>
        <w:ind w:left="720" w:hanging="450"/>
      </w:pPr>
      <w:r w:rsidRPr="00057145">
        <w:t xml:space="preserve"> (c) Completely closed </w:t>
      </w:r>
      <w:proofErr w:type="spellStart"/>
      <w:r w:rsidRPr="00057145">
        <w:t>Cleistothecium</w:t>
      </w:r>
      <w:proofErr w:type="spellEnd"/>
      <w:r w:rsidRPr="00057145">
        <w:t xml:space="preserve">.          (d) </w:t>
      </w:r>
      <w:proofErr w:type="spellStart"/>
      <w:r w:rsidRPr="00057145">
        <w:t>Gymenothecium</w:t>
      </w:r>
      <w:proofErr w:type="spellEnd"/>
      <w:r w:rsidRPr="00057145">
        <w:t xml:space="preserve">.   </w:t>
      </w:r>
    </w:p>
    <w:p w:rsidR="00057145" w:rsidRPr="00057145" w:rsidRDefault="00057145" w:rsidP="00057145">
      <w:pPr>
        <w:pStyle w:val="NormalWeb"/>
        <w:spacing w:before="0" w:beforeAutospacing="0" w:after="0" w:afterAutospacing="0" w:line="360" w:lineRule="auto"/>
        <w:ind w:left="360" w:hanging="270"/>
        <w:jc w:val="both"/>
        <w:rPr>
          <w:color w:val="auto"/>
        </w:rPr>
      </w:pPr>
      <w:r w:rsidRPr="00057145">
        <w:rPr>
          <w:color w:val="auto"/>
        </w:rPr>
        <w:t xml:space="preserve">2. Sterile short </w:t>
      </w:r>
      <w:proofErr w:type="spellStart"/>
      <w:r w:rsidRPr="00057145">
        <w:rPr>
          <w:color w:val="auto"/>
        </w:rPr>
        <w:t>hyphae</w:t>
      </w:r>
      <w:proofErr w:type="spellEnd"/>
      <w:r w:rsidRPr="00057145">
        <w:rPr>
          <w:color w:val="auto"/>
        </w:rPr>
        <w:t xml:space="preserve"> that line the inner surface of the </w:t>
      </w:r>
      <w:proofErr w:type="spellStart"/>
      <w:r w:rsidRPr="00057145">
        <w:rPr>
          <w:color w:val="auto"/>
        </w:rPr>
        <w:t>ostiole</w:t>
      </w:r>
      <w:proofErr w:type="spellEnd"/>
      <w:r w:rsidRPr="00057145">
        <w:rPr>
          <w:color w:val="auto"/>
        </w:rPr>
        <w:t xml:space="preserve"> in </w:t>
      </w:r>
      <w:proofErr w:type="spellStart"/>
      <w:r w:rsidRPr="00057145">
        <w:rPr>
          <w:color w:val="auto"/>
        </w:rPr>
        <w:t>ascomata</w:t>
      </w:r>
      <w:proofErr w:type="spellEnd"/>
      <w:r w:rsidRPr="00057145">
        <w:rPr>
          <w:color w:val="auto"/>
        </w:rPr>
        <w:t xml:space="preserve"> are called: </w:t>
      </w:r>
    </w:p>
    <w:p w:rsidR="00057145" w:rsidRPr="00057145" w:rsidRDefault="00057145" w:rsidP="00057145">
      <w:pPr>
        <w:tabs>
          <w:tab w:val="left" w:pos="720"/>
        </w:tabs>
        <w:spacing w:line="360" w:lineRule="auto"/>
      </w:pPr>
      <w:r w:rsidRPr="00057145">
        <w:t xml:space="preserve">      (a) </w:t>
      </w:r>
      <w:proofErr w:type="spellStart"/>
      <w:proofErr w:type="gramStart"/>
      <w:r w:rsidRPr="00057145">
        <w:t>periphyses</w:t>
      </w:r>
      <w:proofErr w:type="spellEnd"/>
      <w:proofErr w:type="gramEnd"/>
      <w:r w:rsidRPr="00057145">
        <w:t xml:space="preserve">.               (b) </w:t>
      </w:r>
      <w:proofErr w:type="spellStart"/>
      <w:proofErr w:type="gramStart"/>
      <w:r w:rsidRPr="00057145">
        <w:t>paraphyses</w:t>
      </w:r>
      <w:proofErr w:type="spellEnd"/>
      <w:proofErr w:type="gramEnd"/>
      <w:r w:rsidRPr="00057145">
        <w:t xml:space="preserve">.              (c) </w:t>
      </w:r>
      <w:proofErr w:type="spellStart"/>
      <w:proofErr w:type="gramStart"/>
      <w:r w:rsidRPr="00057145">
        <w:t>pseudoparaphyses</w:t>
      </w:r>
      <w:proofErr w:type="spellEnd"/>
      <w:proofErr w:type="gramEnd"/>
      <w:r w:rsidRPr="00057145">
        <w:t xml:space="preserve">.    </w:t>
      </w:r>
    </w:p>
    <w:p w:rsidR="00057145" w:rsidRPr="00057145" w:rsidRDefault="00057145" w:rsidP="00057145">
      <w:pPr>
        <w:pStyle w:val="NormalWeb"/>
        <w:spacing w:before="0" w:beforeAutospacing="0" w:after="0" w:afterAutospacing="0" w:line="360" w:lineRule="auto"/>
        <w:ind w:firstLine="90"/>
        <w:jc w:val="both"/>
        <w:rPr>
          <w:color w:val="auto"/>
        </w:rPr>
      </w:pPr>
      <w:r w:rsidRPr="00057145">
        <w:rPr>
          <w:color w:val="auto"/>
        </w:rPr>
        <w:t>3.</w:t>
      </w:r>
      <w:r w:rsidRPr="00057145">
        <w:t xml:space="preserve"> </w:t>
      </w:r>
      <w:r w:rsidRPr="00057145">
        <w:rPr>
          <w:color w:val="auto"/>
        </w:rPr>
        <w:t xml:space="preserve">Members of </w:t>
      </w:r>
      <w:proofErr w:type="spellStart"/>
      <w:r w:rsidRPr="00057145">
        <w:rPr>
          <w:color w:val="auto"/>
        </w:rPr>
        <w:t>Taphrinomycotina</w:t>
      </w:r>
      <w:proofErr w:type="spellEnd"/>
      <w:r w:rsidRPr="00057145">
        <w:rPr>
          <w:color w:val="auto"/>
        </w:rPr>
        <w:t xml:space="preserve"> have:</w:t>
      </w:r>
    </w:p>
    <w:p w:rsidR="00057145" w:rsidRPr="00057145" w:rsidRDefault="00057145" w:rsidP="00057145">
      <w:pPr>
        <w:pStyle w:val="NormalWeb"/>
        <w:spacing w:before="0" w:beforeAutospacing="0" w:after="0" w:afterAutospacing="0" w:line="360" w:lineRule="auto"/>
        <w:ind w:firstLine="90"/>
        <w:jc w:val="both"/>
        <w:rPr>
          <w:color w:val="auto"/>
        </w:rPr>
      </w:pPr>
      <w:r w:rsidRPr="00057145">
        <w:rPr>
          <w:color w:val="auto"/>
        </w:rPr>
        <w:t xml:space="preserve">    (a) </w:t>
      </w:r>
      <w:proofErr w:type="gramStart"/>
      <w:r w:rsidRPr="00057145">
        <w:rPr>
          <w:color w:val="auto"/>
        </w:rPr>
        <w:t>both</w:t>
      </w:r>
      <w:proofErr w:type="gramEnd"/>
      <w:r w:rsidRPr="00057145">
        <w:rPr>
          <w:color w:val="auto"/>
        </w:rPr>
        <w:t xml:space="preserve"> yeasts and </w:t>
      </w:r>
      <w:proofErr w:type="spellStart"/>
      <w:r w:rsidRPr="00057145">
        <w:rPr>
          <w:color w:val="auto"/>
        </w:rPr>
        <w:t>mycelial</w:t>
      </w:r>
      <w:proofErr w:type="spellEnd"/>
      <w:r w:rsidRPr="00057145">
        <w:rPr>
          <w:color w:val="auto"/>
        </w:rPr>
        <w:t xml:space="preserve"> forms.   (b) </w:t>
      </w:r>
      <w:proofErr w:type="gramStart"/>
      <w:r w:rsidRPr="00057145">
        <w:rPr>
          <w:color w:val="auto"/>
        </w:rPr>
        <w:t>yeasts</w:t>
      </w:r>
      <w:proofErr w:type="gramEnd"/>
      <w:r w:rsidRPr="00057145">
        <w:rPr>
          <w:color w:val="auto"/>
        </w:rPr>
        <w:t xml:space="preserve"> only.     (c) </w:t>
      </w:r>
      <w:proofErr w:type="gramStart"/>
      <w:r w:rsidRPr="00057145">
        <w:rPr>
          <w:color w:val="auto"/>
        </w:rPr>
        <w:t>mycelium</w:t>
      </w:r>
      <w:proofErr w:type="gramEnd"/>
      <w:r w:rsidRPr="00057145">
        <w:rPr>
          <w:color w:val="auto"/>
        </w:rPr>
        <w:t xml:space="preserve"> only. </w:t>
      </w:r>
    </w:p>
    <w:p w:rsidR="00057145" w:rsidRPr="00057145" w:rsidRDefault="00057145" w:rsidP="00057145">
      <w:pPr>
        <w:spacing w:line="360" w:lineRule="auto"/>
        <w:ind w:firstLine="90"/>
      </w:pPr>
      <w:r w:rsidRPr="00057145">
        <w:t xml:space="preserve">4. Mycelium in </w:t>
      </w:r>
      <w:proofErr w:type="spellStart"/>
      <w:r w:rsidRPr="00057145">
        <w:t>Basidiomycota</w:t>
      </w:r>
      <w:proofErr w:type="spellEnd"/>
      <w:r w:rsidRPr="00057145">
        <w:t xml:space="preserve"> is characterized by:</w:t>
      </w:r>
    </w:p>
    <w:p w:rsidR="00057145" w:rsidRPr="00057145" w:rsidRDefault="00057145" w:rsidP="00057145">
      <w:pPr>
        <w:spacing w:line="360" w:lineRule="auto"/>
      </w:pPr>
      <w:r w:rsidRPr="00057145">
        <w:t xml:space="preserve">      (a) </w:t>
      </w:r>
      <w:proofErr w:type="gramStart"/>
      <w:r w:rsidRPr="00057145">
        <w:t>dark</w:t>
      </w:r>
      <w:proofErr w:type="gramEnd"/>
      <w:r w:rsidRPr="00057145">
        <w:t xml:space="preserve"> color.                                                  (b) </w:t>
      </w:r>
      <w:proofErr w:type="spellStart"/>
      <w:proofErr w:type="gramStart"/>
      <w:r w:rsidRPr="00057145">
        <w:t>coenocytic</w:t>
      </w:r>
      <w:proofErr w:type="spellEnd"/>
      <w:proofErr w:type="gramEnd"/>
      <w:r w:rsidRPr="00057145">
        <w:t xml:space="preserve"> mycelium.</w:t>
      </w:r>
    </w:p>
    <w:p w:rsidR="00057145" w:rsidRPr="00057145" w:rsidRDefault="00057145" w:rsidP="00057145">
      <w:pPr>
        <w:spacing w:line="360" w:lineRule="auto"/>
      </w:pPr>
      <w:r w:rsidRPr="00057145">
        <w:t xml:space="preserve">      (c) </w:t>
      </w:r>
      <w:proofErr w:type="gramStart"/>
      <w:r w:rsidRPr="00057145">
        <w:t>the</w:t>
      </w:r>
      <w:proofErr w:type="gramEnd"/>
      <w:r w:rsidRPr="00057145">
        <w:t xml:space="preserve"> presence of clamp connections.           (d) </w:t>
      </w:r>
      <w:proofErr w:type="gramStart"/>
      <w:r w:rsidRPr="00057145">
        <w:t>thick</w:t>
      </w:r>
      <w:proofErr w:type="gramEnd"/>
      <w:r w:rsidRPr="00057145">
        <w:t xml:space="preserve"> and rough walls. </w:t>
      </w:r>
    </w:p>
    <w:p w:rsidR="00057145" w:rsidRPr="00057145" w:rsidRDefault="00057145" w:rsidP="00057145">
      <w:pPr>
        <w:spacing w:line="360" w:lineRule="auto"/>
        <w:ind w:firstLine="90"/>
      </w:pPr>
      <w:r w:rsidRPr="00057145">
        <w:t xml:space="preserve">5. Ascomycetes are delimited and classified by their ………reproductive structures. </w:t>
      </w:r>
    </w:p>
    <w:p w:rsidR="00057145" w:rsidRPr="00057145" w:rsidRDefault="00057145" w:rsidP="00057145">
      <w:pPr>
        <w:spacing w:line="360" w:lineRule="auto"/>
        <w:ind w:firstLine="90"/>
      </w:pPr>
      <w:r>
        <w:t xml:space="preserve">    </w:t>
      </w:r>
      <w:r w:rsidRPr="00057145">
        <w:t xml:space="preserve">(a) </w:t>
      </w:r>
      <w:proofErr w:type="gramStart"/>
      <w:r w:rsidRPr="00057145">
        <w:t>sexual</w:t>
      </w:r>
      <w:proofErr w:type="gramEnd"/>
      <w:r w:rsidRPr="00057145">
        <w:t xml:space="preserve">.                     (b) </w:t>
      </w:r>
      <w:proofErr w:type="gramStart"/>
      <w:r w:rsidRPr="00057145">
        <w:t>asexual</w:t>
      </w:r>
      <w:proofErr w:type="gramEnd"/>
      <w:r w:rsidRPr="00057145">
        <w:t xml:space="preserve">.                 (c) </w:t>
      </w:r>
      <w:proofErr w:type="gramStart"/>
      <w:r w:rsidRPr="00057145">
        <w:t>both</w:t>
      </w:r>
      <w:proofErr w:type="gramEnd"/>
      <w:r w:rsidRPr="00057145">
        <w:t xml:space="preserve">.    </w:t>
      </w:r>
    </w:p>
    <w:p w:rsidR="00057145" w:rsidRPr="00057145" w:rsidRDefault="00057145" w:rsidP="00057145">
      <w:pPr>
        <w:spacing w:line="360" w:lineRule="auto"/>
        <w:ind w:firstLine="90"/>
      </w:pPr>
      <w:r w:rsidRPr="00057145">
        <w:t xml:space="preserve">6. Fungi produce </w:t>
      </w:r>
      <w:proofErr w:type="spellStart"/>
      <w:r w:rsidRPr="00057145">
        <w:t>coenocytic</w:t>
      </w:r>
      <w:proofErr w:type="spellEnd"/>
      <w:r w:rsidRPr="00057145">
        <w:t xml:space="preserve"> mycelia are:</w:t>
      </w:r>
    </w:p>
    <w:p w:rsidR="00057145" w:rsidRPr="00057145" w:rsidRDefault="00057145" w:rsidP="00057145">
      <w:pPr>
        <w:spacing w:line="360" w:lineRule="auto"/>
      </w:pPr>
      <w:r>
        <w:t xml:space="preserve">      </w:t>
      </w:r>
      <w:r w:rsidRPr="00057145">
        <w:t xml:space="preserve">(a) </w:t>
      </w:r>
      <w:proofErr w:type="spellStart"/>
      <w:r w:rsidRPr="00057145">
        <w:t>Basidiomycota</w:t>
      </w:r>
      <w:proofErr w:type="spellEnd"/>
      <w:r w:rsidRPr="00057145">
        <w:t xml:space="preserve">.               (b) </w:t>
      </w:r>
      <w:proofErr w:type="spellStart"/>
      <w:r w:rsidRPr="00057145">
        <w:t>Ascomycota</w:t>
      </w:r>
      <w:proofErr w:type="spellEnd"/>
      <w:r w:rsidRPr="00057145">
        <w:t xml:space="preserve">.            (c) </w:t>
      </w:r>
      <w:proofErr w:type="spellStart"/>
      <w:r w:rsidRPr="00057145">
        <w:t>Zygomycota</w:t>
      </w:r>
      <w:proofErr w:type="spellEnd"/>
      <w:r w:rsidRPr="00057145">
        <w:t xml:space="preserve">.  </w:t>
      </w:r>
    </w:p>
    <w:p w:rsidR="00057145" w:rsidRPr="00057145" w:rsidRDefault="00057145" w:rsidP="00057145">
      <w:pPr>
        <w:spacing w:line="360" w:lineRule="auto"/>
        <w:ind w:firstLine="90"/>
      </w:pPr>
      <w:r w:rsidRPr="00057145">
        <w:t>7. Anamorphic fungi are the anamorphic stages for</w:t>
      </w:r>
    </w:p>
    <w:p w:rsidR="00057145" w:rsidRPr="00057145" w:rsidRDefault="00057145" w:rsidP="00057145">
      <w:pPr>
        <w:spacing w:line="360" w:lineRule="auto"/>
        <w:ind w:firstLine="90"/>
      </w:pPr>
      <w:r w:rsidRPr="00057145">
        <w:t xml:space="preserve"> </w:t>
      </w:r>
      <w:r>
        <w:t xml:space="preserve">   </w:t>
      </w:r>
      <w:r w:rsidRPr="00057145">
        <w:t xml:space="preserve">(a) Ascomycetes.     (b) </w:t>
      </w:r>
      <w:proofErr w:type="spellStart"/>
      <w:r w:rsidRPr="00057145">
        <w:t>Basidiomycetes</w:t>
      </w:r>
      <w:proofErr w:type="spellEnd"/>
      <w:r w:rsidRPr="00057145">
        <w:t xml:space="preserve">.   (c) </w:t>
      </w:r>
      <w:proofErr w:type="spellStart"/>
      <w:r w:rsidRPr="00057145">
        <w:t>Zygomycetes</w:t>
      </w:r>
      <w:proofErr w:type="spellEnd"/>
      <w:r w:rsidRPr="00057145">
        <w:t xml:space="preserve">.       (d) </w:t>
      </w:r>
      <w:proofErr w:type="gramStart"/>
      <w:r w:rsidRPr="00057145">
        <w:t>a</w:t>
      </w:r>
      <w:proofErr w:type="gramEnd"/>
      <w:r w:rsidRPr="00057145">
        <w:t xml:space="preserve"> and b.   </w:t>
      </w:r>
    </w:p>
    <w:p w:rsidR="00057145" w:rsidRPr="00057145" w:rsidRDefault="00057145" w:rsidP="00057145">
      <w:pPr>
        <w:spacing w:line="360" w:lineRule="auto"/>
        <w:ind w:firstLine="90"/>
        <w:rPr>
          <w:b/>
          <w:bCs/>
        </w:rPr>
      </w:pPr>
      <w:r w:rsidRPr="00057145">
        <w:t xml:space="preserve">8. Asexual reproduction in </w:t>
      </w:r>
      <w:proofErr w:type="spellStart"/>
      <w:r w:rsidRPr="00057145">
        <w:t>ascomycetes</w:t>
      </w:r>
      <w:proofErr w:type="spellEnd"/>
      <w:r w:rsidRPr="00057145">
        <w:t xml:space="preserve"> may be carried out by:</w:t>
      </w:r>
    </w:p>
    <w:p w:rsidR="00057145" w:rsidRPr="00057145" w:rsidRDefault="00057145" w:rsidP="00057145">
      <w:pPr>
        <w:spacing w:line="360" w:lineRule="auto"/>
        <w:ind w:firstLine="90"/>
      </w:pPr>
      <w:r>
        <w:t xml:space="preserve">    </w:t>
      </w:r>
      <w:r w:rsidRPr="00057145">
        <w:t xml:space="preserve">(a) </w:t>
      </w:r>
      <w:proofErr w:type="gramStart"/>
      <w:r w:rsidRPr="00057145">
        <w:t>conidia</w:t>
      </w:r>
      <w:proofErr w:type="gramEnd"/>
      <w:r w:rsidRPr="00057145">
        <w:t xml:space="preserve">.            (b) </w:t>
      </w:r>
      <w:proofErr w:type="spellStart"/>
      <w:proofErr w:type="gramStart"/>
      <w:r w:rsidRPr="00057145">
        <w:t>chlamydospores</w:t>
      </w:r>
      <w:proofErr w:type="spellEnd"/>
      <w:proofErr w:type="gramEnd"/>
      <w:r w:rsidRPr="00057145">
        <w:t>.           (c)</w:t>
      </w:r>
      <w:r w:rsidR="00BB5A26">
        <w:t xml:space="preserve"> </w:t>
      </w:r>
      <w:proofErr w:type="gramStart"/>
      <w:r w:rsidRPr="00057145">
        <w:t>fission</w:t>
      </w:r>
      <w:proofErr w:type="gramEnd"/>
      <w:r w:rsidRPr="00057145">
        <w:t>.       (</w:t>
      </w:r>
      <w:proofErr w:type="gramStart"/>
      <w:r w:rsidRPr="00057145">
        <w:t>d</w:t>
      </w:r>
      <w:proofErr w:type="gramEnd"/>
      <w:r w:rsidRPr="00057145">
        <w:t xml:space="preserve">) all of the above.  </w:t>
      </w:r>
    </w:p>
    <w:p w:rsidR="00057145" w:rsidRPr="00057145" w:rsidRDefault="00057145" w:rsidP="00057145">
      <w:pPr>
        <w:pStyle w:val="NormalWeb"/>
        <w:spacing w:before="0" w:beforeAutospacing="0" w:after="0" w:afterAutospacing="0" w:line="360" w:lineRule="auto"/>
        <w:ind w:firstLine="90"/>
        <w:jc w:val="both"/>
        <w:rPr>
          <w:color w:val="auto"/>
        </w:rPr>
      </w:pPr>
      <w:r w:rsidRPr="00057145">
        <w:rPr>
          <w:color w:val="auto"/>
        </w:rPr>
        <w:t>9.</w:t>
      </w:r>
      <w:r w:rsidRPr="00057145">
        <w:t xml:space="preserve"> </w:t>
      </w:r>
      <w:r w:rsidRPr="00057145">
        <w:rPr>
          <w:color w:val="auto"/>
        </w:rPr>
        <w:t xml:space="preserve">Members of the class </w:t>
      </w:r>
      <w:proofErr w:type="spellStart"/>
      <w:r w:rsidRPr="00057145">
        <w:rPr>
          <w:color w:val="auto"/>
        </w:rPr>
        <w:t>Hymenoascomycetes</w:t>
      </w:r>
      <w:proofErr w:type="spellEnd"/>
      <w:r w:rsidRPr="00057145">
        <w:rPr>
          <w:color w:val="auto"/>
        </w:rPr>
        <w:t xml:space="preserve"> produce:</w:t>
      </w:r>
    </w:p>
    <w:p w:rsidR="00057145" w:rsidRPr="00057145" w:rsidRDefault="00057145" w:rsidP="00057145">
      <w:pPr>
        <w:pStyle w:val="NormalWeb"/>
        <w:spacing w:before="0" w:beforeAutospacing="0" w:after="0" w:afterAutospacing="0" w:line="360" w:lineRule="auto"/>
        <w:ind w:firstLine="90"/>
        <w:jc w:val="both"/>
        <w:rPr>
          <w:color w:val="auto"/>
        </w:rPr>
      </w:pPr>
      <w:r w:rsidRPr="00057145">
        <w:rPr>
          <w:color w:val="auto"/>
        </w:rPr>
        <w:t xml:space="preserve">   (a) </w:t>
      </w:r>
      <w:proofErr w:type="spellStart"/>
      <w:r w:rsidRPr="00057145">
        <w:rPr>
          <w:color w:val="auto"/>
        </w:rPr>
        <w:t>Unitunicate</w:t>
      </w:r>
      <w:proofErr w:type="spellEnd"/>
      <w:r w:rsidRPr="00057145">
        <w:rPr>
          <w:color w:val="auto"/>
        </w:rPr>
        <w:t xml:space="preserve"> </w:t>
      </w:r>
      <w:proofErr w:type="spellStart"/>
      <w:r w:rsidRPr="00057145">
        <w:rPr>
          <w:color w:val="auto"/>
        </w:rPr>
        <w:t>asci</w:t>
      </w:r>
      <w:proofErr w:type="spellEnd"/>
      <w:r w:rsidRPr="00057145">
        <w:rPr>
          <w:color w:val="auto"/>
        </w:rPr>
        <w:t xml:space="preserve">.       (b) </w:t>
      </w:r>
      <w:proofErr w:type="spellStart"/>
      <w:proofErr w:type="gramStart"/>
      <w:r w:rsidRPr="00057145">
        <w:rPr>
          <w:color w:val="auto"/>
        </w:rPr>
        <w:t>bitunicate</w:t>
      </w:r>
      <w:proofErr w:type="spellEnd"/>
      <w:proofErr w:type="gramEnd"/>
      <w:r w:rsidRPr="00057145">
        <w:rPr>
          <w:color w:val="auto"/>
        </w:rPr>
        <w:t xml:space="preserve"> </w:t>
      </w:r>
      <w:proofErr w:type="spellStart"/>
      <w:r w:rsidRPr="00057145">
        <w:rPr>
          <w:color w:val="auto"/>
        </w:rPr>
        <w:t>asci</w:t>
      </w:r>
      <w:proofErr w:type="spellEnd"/>
      <w:r w:rsidRPr="00057145">
        <w:rPr>
          <w:color w:val="auto"/>
        </w:rPr>
        <w:t xml:space="preserve">.       (c) </w:t>
      </w:r>
      <w:proofErr w:type="spellStart"/>
      <w:proofErr w:type="gramStart"/>
      <w:r w:rsidRPr="00057145">
        <w:rPr>
          <w:color w:val="auto"/>
        </w:rPr>
        <w:t>prototunicate</w:t>
      </w:r>
      <w:proofErr w:type="spellEnd"/>
      <w:proofErr w:type="gramEnd"/>
      <w:r w:rsidRPr="00057145">
        <w:rPr>
          <w:color w:val="auto"/>
        </w:rPr>
        <w:t xml:space="preserve"> </w:t>
      </w:r>
      <w:proofErr w:type="spellStart"/>
      <w:r w:rsidRPr="00057145">
        <w:rPr>
          <w:color w:val="auto"/>
        </w:rPr>
        <w:t>asci</w:t>
      </w:r>
      <w:proofErr w:type="spellEnd"/>
      <w:r w:rsidRPr="00057145">
        <w:rPr>
          <w:color w:val="auto"/>
        </w:rPr>
        <w:t>.</w:t>
      </w:r>
    </w:p>
    <w:p w:rsidR="00057145" w:rsidRPr="00057145" w:rsidRDefault="00057145" w:rsidP="00057145">
      <w:pPr>
        <w:spacing w:line="360" w:lineRule="auto"/>
        <w:ind w:firstLine="90"/>
      </w:pPr>
      <w:r>
        <w:t xml:space="preserve">10. </w:t>
      </w:r>
      <w:proofErr w:type="spellStart"/>
      <w:r w:rsidRPr="00057145">
        <w:t>Pezizomycotina</w:t>
      </w:r>
      <w:proofErr w:type="spellEnd"/>
      <w:r w:rsidRPr="00057145">
        <w:t xml:space="preserve"> </w:t>
      </w:r>
      <w:r w:rsidR="00BB5A26" w:rsidRPr="00057145">
        <w:t>differs</w:t>
      </w:r>
      <w:r w:rsidRPr="00057145">
        <w:t xml:space="preserve"> from </w:t>
      </w:r>
      <w:proofErr w:type="spellStart"/>
      <w:r w:rsidRPr="00057145">
        <w:t>Taphrinomycotina</w:t>
      </w:r>
      <w:proofErr w:type="spellEnd"/>
      <w:r w:rsidRPr="00057145">
        <w:t xml:space="preserve"> and </w:t>
      </w:r>
      <w:proofErr w:type="spellStart"/>
      <w:r w:rsidRPr="00057145">
        <w:t>Saccharomycotina</w:t>
      </w:r>
      <w:proofErr w:type="spellEnd"/>
      <w:r w:rsidRPr="00057145">
        <w:t xml:space="preserve"> in:</w:t>
      </w:r>
    </w:p>
    <w:p w:rsidR="00057145" w:rsidRPr="00057145" w:rsidRDefault="00057145" w:rsidP="00057145">
      <w:pPr>
        <w:spacing w:line="360" w:lineRule="auto"/>
        <w:ind w:firstLine="90"/>
      </w:pPr>
      <w:r w:rsidRPr="00057145">
        <w:t xml:space="preserve">    (a) </w:t>
      </w:r>
      <w:proofErr w:type="spellStart"/>
      <w:proofErr w:type="gramStart"/>
      <w:r w:rsidRPr="00057145">
        <w:t>ascogenous</w:t>
      </w:r>
      <w:proofErr w:type="spellEnd"/>
      <w:proofErr w:type="gramEnd"/>
      <w:r w:rsidRPr="00057145">
        <w:t xml:space="preserve"> </w:t>
      </w:r>
      <w:proofErr w:type="spellStart"/>
      <w:r w:rsidRPr="00057145">
        <w:t>hyphae</w:t>
      </w:r>
      <w:proofErr w:type="spellEnd"/>
      <w:r w:rsidRPr="00057145">
        <w:t xml:space="preserve">.    (b) </w:t>
      </w:r>
      <w:proofErr w:type="gramStart"/>
      <w:r w:rsidRPr="00057145">
        <w:t>an</w:t>
      </w:r>
      <w:proofErr w:type="gramEnd"/>
      <w:r w:rsidRPr="00057145">
        <w:t xml:space="preserve"> </w:t>
      </w:r>
      <w:proofErr w:type="spellStart"/>
      <w:r w:rsidRPr="00057145">
        <w:t>ascocarp</w:t>
      </w:r>
      <w:proofErr w:type="spellEnd"/>
      <w:r w:rsidRPr="00057145">
        <w:t>.     (c)</w:t>
      </w:r>
      <w:r w:rsidRPr="00057145">
        <w:rPr>
          <w:rFonts w:ascii="Calibri" w:eastAsia="+mn-ea" w:hAnsi="Calibri" w:cs="+mn-cs"/>
          <w:color w:val="000000"/>
          <w:kern w:val="24"/>
        </w:rPr>
        <w:t xml:space="preserve"> </w:t>
      </w:r>
      <w:proofErr w:type="gramStart"/>
      <w:r w:rsidRPr="00057145">
        <w:t>cell</w:t>
      </w:r>
      <w:proofErr w:type="gramEnd"/>
      <w:r w:rsidRPr="00057145">
        <w:t xml:space="preserve"> wall.      (</w:t>
      </w:r>
      <w:proofErr w:type="gramStart"/>
      <w:r w:rsidRPr="00057145">
        <w:t>d</w:t>
      </w:r>
      <w:proofErr w:type="gramEnd"/>
      <w:r w:rsidRPr="00057145">
        <w:t xml:space="preserve">) all of the above.  </w:t>
      </w:r>
    </w:p>
    <w:p w:rsidR="00057145" w:rsidRPr="003C63CD" w:rsidRDefault="00057145" w:rsidP="00057145">
      <w:pPr>
        <w:tabs>
          <w:tab w:val="left" w:pos="720"/>
        </w:tabs>
        <w:spacing w:line="360" w:lineRule="auto"/>
        <w:ind w:left="720" w:hanging="450"/>
      </w:pPr>
      <w:r w:rsidRPr="003C63CD">
        <w:t xml:space="preserve">                 </w:t>
      </w:r>
    </w:p>
    <w:p w:rsidR="00057145" w:rsidRPr="00CE4CB7" w:rsidRDefault="00057145" w:rsidP="00483EFD">
      <w:pPr>
        <w:spacing w:line="360" w:lineRule="auto"/>
        <w:rPr>
          <w:b/>
          <w:bCs/>
        </w:rPr>
      </w:pPr>
      <w:r>
        <w:rPr>
          <w:b/>
          <w:bCs/>
          <w:u w:val="single"/>
        </w:rPr>
        <w:t>C</w:t>
      </w:r>
      <w:r w:rsidRPr="00F542FA">
        <w:rPr>
          <w:b/>
          <w:bCs/>
          <w:u w:val="single"/>
        </w:rPr>
        <w:t>. Complete the following sentences</w:t>
      </w:r>
      <w:r w:rsidRPr="00431B90">
        <w:rPr>
          <w:b/>
          <w:bCs/>
          <w:u w:val="single"/>
        </w:rPr>
        <w:t>:</w:t>
      </w:r>
      <w:r w:rsidRPr="00431B90">
        <w:t xml:space="preserve">                </w:t>
      </w:r>
      <w:r>
        <w:t xml:space="preserve">                                          </w:t>
      </w:r>
      <w:r w:rsidRPr="00CE4CB7">
        <w:rPr>
          <w:b/>
          <w:bCs/>
        </w:rPr>
        <w:t>(</w:t>
      </w:r>
      <w:r>
        <w:rPr>
          <w:b/>
          <w:bCs/>
        </w:rPr>
        <w:t>12.5 points</w:t>
      </w:r>
      <w:r w:rsidRPr="00CE4CB7">
        <w:rPr>
          <w:b/>
          <w:bCs/>
        </w:rPr>
        <w:t>)</w:t>
      </w:r>
    </w:p>
    <w:p w:rsidR="00057145" w:rsidRDefault="00057145" w:rsidP="00483EFD">
      <w:pPr>
        <w:numPr>
          <w:ilvl w:val="0"/>
          <w:numId w:val="18"/>
        </w:numPr>
        <w:spacing w:line="360" w:lineRule="auto"/>
      </w:pPr>
      <w:r>
        <w:t xml:space="preserve">There are four types of </w:t>
      </w:r>
      <w:proofErr w:type="spellStart"/>
      <w:r>
        <w:t>asci</w:t>
      </w:r>
      <w:proofErr w:type="spellEnd"/>
      <w:r>
        <w:t xml:space="preserve"> namely: </w:t>
      </w:r>
      <w:proofErr w:type="gramStart"/>
      <w:r>
        <w:t>………….…, …………….., ………………,</w:t>
      </w:r>
      <w:proofErr w:type="gramEnd"/>
      <w:r>
        <w:t xml:space="preserve"> and ………………….</w:t>
      </w:r>
    </w:p>
    <w:p w:rsidR="00057145" w:rsidRDefault="00057145" w:rsidP="00057145">
      <w:pPr>
        <w:numPr>
          <w:ilvl w:val="0"/>
          <w:numId w:val="18"/>
        </w:numPr>
      </w:pPr>
      <w:r w:rsidRPr="003D0918">
        <w:t xml:space="preserve">Sub-phylum: </w:t>
      </w:r>
      <w:proofErr w:type="spellStart"/>
      <w:r w:rsidRPr="003D0918">
        <w:t>Pezizomycotina</w:t>
      </w:r>
      <w:proofErr w:type="spellEnd"/>
      <w:r>
        <w:t xml:space="preserve"> </w:t>
      </w:r>
      <w:r w:rsidRPr="00940301">
        <w:t xml:space="preserve">contains three </w:t>
      </w:r>
      <w:r>
        <w:t>classes</w:t>
      </w:r>
      <w:r w:rsidRPr="00940301">
        <w:t xml:space="preserve"> namely</w:t>
      </w:r>
      <w:r>
        <w:t xml:space="preserve"> …………………..., …………………….. </w:t>
      </w:r>
      <w:proofErr w:type="gramStart"/>
      <w:r>
        <w:t>and</w:t>
      </w:r>
      <w:proofErr w:type="gramEnd"/>
      <w:r>
        <w:t xml:space="preserve"> ………………………….</w:t>
      </w:r>
    </w:p>
    <w:p w:rsidR="00057145" w:rsidRPr="00373753" w:rsidRDefault="00057145" w:rsidP="00057145">
      <w:pPr>
        <w:numPr>
          <w:ilvl w:val="0"/>
          <w:numId w:val="18"/>
        </w:numPr>
      </w:pPr>
      <w:r w:rsidRPr="00373753">
        <w:t>The phylu</w:t>
      </w:r>
      <w:r>
        <w:t xml:space="preserve">m </w:t>
      </w:r>
      <w:proofErr w:type="spellStart"/>
      <w:r>
        <w:t>Zygomycota</w:t>
      </w:r>
      <w:proofErr w:type="spellEnd"/>
      <w:r>
        <w:t xml:space="preserve"> including four sub</w:t>
      </w:r>
      <w:r w:rsidRPr="00373753">
        <w:t>phyla</w:t>
      </w:r>
      <w:r>
        <w:t xml:space="preserve"> namely</w:t>
      </w:r>
      <w:r w:rsidRPr="00373753">
        <w:t>:</w:t>
      </w:r>
      <w:r>
        <w:t xml:space="preserve"> </w:t>
      </w:r>
      <w:proofErr w:type="gramStart"/>
      <w:r>
        <w:t>………………….…, ……………….., ………………</w:t>
      </w:r>
      <w:proofErr w:type="gramEnd"/>
      <w:r>
        <w:t xml:space="preserve"> and ……………..………</w:t>
      </w:r>
    </w:p>
    <w:p w:rsidR="00057145" w:rsidRDefault="00057145" w:rsidP="00057145">
      <w:pPr>
        <w:ind w:left="720"/>
      </w:pPr>
    </w:p>
    <w:p w:rsidR="00057145" w:rsidRDefault="00057145" w:rsidP="00483EFD">
      <w:pPr>
        <w:numPr>
          <w:ilvl w:val="0"/>
          <w:numId w:val="18"/>
        </w:numPr>
        <w:spacing w:line="360" w:lineRule="auto"/>
      </w:pPr>
      <w:r>
        <w:lastRenderedPageBreak/>
        <w:t>There are seven morphological groups of conidia, these shapes are: ……………, ……….…</w:t>
      </w:r>
      <w:proofErr w:type="gramStart"/>
      <w:r>
        <w:t>,  …</w:t>
      </w:r>
      <w:proofErr w:type="gramEnd"/>
      <w:r>
        <w:t>……….., ……………, …………, ………… and …………………</w:t>
      </w:r>
    </w:p>
    <w:p w:rsidR="00057145" w:rsidRDefault="00057145" w:rsidP="00483EFD">
      <w:pPr>
        <w:numPr>
          <w:ilvl w:val="0"/>
          <w:numId w:val="18"/>
        </w:numPr>
        <w:spacing w:line="360" w:lineRule="auto"/>
      </w:pPr>
      <w:proofErr w:type="spellStart"/>
      <w:r>
        <w:t>Basidiomycetes</w:t>
      </w:r>
      <w:proofErr w:type="spellEnd"/>
      <w:r>
        <w:t xml:space="preserve"> are diverse group and include different common forms namely: </w:t>
      </w:r>
      <w:proofErr w:type="gramStart"/>
      <w:r>
        <w:t>…….………., …………….., ……..……, ……………...</w:t>
      </w:r>
      <w:proofErr w:type="gramEnd"/>
      <w:r>
        <w:t xml:space="preserve"> and ………………….</w:t>
      </w:r>
    </w:p>
    <w:p w:rsidR="00057145" w:rsidRDefault="00057145" w:rsidP="00483EFD">
      <w:pPr>
        <w:pStyle w:val="Header"/>
        <w:numPr>
          <w:ilvl w:val="0"/>
          <w:numId w:val="18"/>
        </w:numPr>
        <w:spacing w:line="360" w:lineRule="auto"/>
      </w:pPr>
      <w:proofErr w:type="spellStart"/>
      <w:r w:rsidRPr="00D13064">
        <w:t>Taphrinomycotina</w:t>
      </w:r>
      <w:proofErr w:type="spellEnd"/>
      <w:r w:rsidRPr="00D13064">
        <w:t xml:space="preserve"> may grow as </w:t>
      </w:r>
      <w:r>
        <w:t xml:space="preserve">…………… </w:t>
      </w:r>
      <w:r w:rsidRPr="00D13064">
        <w:t>in nature</w:t>
      </w:r>
      <w:r w:rsidRPr="00D13064">
        <w:rPr>
          <w:b/>
          <w:bCs/>
        </w:rPr>
        <w:t xml:space="preserve"> </w:t>
      </w:r>
      <w:r w:rsidRPr="00D13064">
        <w:t>but as</w:t>
      </w:r>
      <w:r w:rsidRPr="00D13064">
        <w:rPr>
          <w:b/>
          <w:bCs/>
        </w:rPr>
        <w:t xml:space="preserve"> </w:t>
      </w:r>
      <w:r w:rsidRPr="00057145">
        <w:t>………….</w:t>
      </w:r>
      <w:r>
        <w:rPr>
          <w:b/>
          <w:bCs/>
        </w:rPr>
        <w:t xml:space="preserve"> </w:t>
      </w:r>
      <w:r w:rsidRPr="00D13064">
        <w:t>in the laboratory</w:t>
      </w:r>
      <w:r>
        <w:t>.</w:t>
      </w:r>
    </w:p>
    <w:p w:rsidR="00057145" w:rsidRDefault="00057145" w:rsidP="00057145">
      <w:pPr>
        <w:pStyle w:val="Header"/>
        <w:rPr>
          <w:b/>
          <w:bCs/>
        </w:rPr>
      </w:pPr>
    </w:p>
    <w:p w:rsidR="00057145" w:rsidRPr="00942C00" w:rsidRDefault="00057145" w:rsidP="00057145">
      <w:pPr>
        <w:spacing w:line="360" w:lineRule="auto"/>
        <w:rPr>
          <w:b/>
          <w:bCs/>
          <w:u w:val="single"/>
        </w:rPr>
      </w:pPr>
      <w:r w:rsidRPr="00E74763">
        <w:rPr>
          <w:b/>
          <w:bCs/>
          <w:u w:val="single"/>
        </w:rPr>
        <w:t xml:space="preserve">D. Give the scientific term for each of the </w:t>
      </w:r>
      <w:r w:rsidRPr="00942C00">
        <w:rPr>
          <w:b/>
          <w:bCs/>
          <w:u w:val="single"/>
        </w:rPr>
        <w:t>following:</w:t>
      </w:r>
      <w:r w:rsidRPr="00057145">
        <w:rPr>
          <w:b/>
          <w:bCs/>
        </w:rPr>
        <w:t xml:space="preserve">     </w:t>
      </w:r>
      <w:r>
        <w:rPr>
          <w:b/>
          <w:bCs/>
        </w:rPr>
        <w:t xml:space="preserve">                                </w:t>
      </w:r>
      <w:r w:rsidRPr="00CE4CB7">
        <w:rPr>
          <w:b/>
          <w:bCs/>
        </w:rPr>
        <w:t>(</w:t>
      </w:r>
      <w:r>
        <w:rPr>
          <w:b/>
          <w:bCs/>
        </w:rPr>
        <w:t>10 points</w:t>
      </w:r>
      <w:r w:rsidRPr="00CE4CB7">
        <w:rPr>
          <w:b/>
          <w:bCs/>
        </w:rPr>
        <w:t>)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  <w:tab w:val="center" w:pos="106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E0740F">
        <w:rPr>
          <w:sz w:val="22"/>
          <w:szCs w:val="22"/>
        </w:rPr>
        <w:t xml:space="preserve">onsists of a number of </w:t>
      </w:r>
      <w:proofErr w:type="spellStart"/>
      <w:r w:rsidRPr="00E0740F">
        <w:rPr>
          <w:sz w:val="22"/>
          <w:szCs w:val="22"/>
        </w:rPr>
        <w:t>hyphae</w:t>
      </w:r>
      <w:proofErr w:type="spellEnd"/>
      <w:r w:rsidRPr="00E0740F">
        <w:rPr>
          <w:sz w:val="22"/>
          <w:szCs w:val="22"/>
        </w:rPr>
        <w:t xml:space="preserve"> lying parallel to one another and sometimes enveloped in a sheath or cortex.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  <w:tab w:val="center" w:pos="1062"/>
        </w:tabs>
        <w:spacing w:line="360" w:lineRule="auto"/>
      </w:pPr>
      <w:r>
        <w:t>D</w:t>
      </w:r>
      <w:r w:rsidRPr="00E471E8">
        <w:t xml:space="preserve">iseases of above-ground plant organs in which the infected twig undergoes </w:t>
      </w:r>
      <w:r>
        <w:t xml:space="preserve">   </w:t>
      </w:r>
      <w:r w:rsidRPr="00E471E8">
        <w:t>repeated branching to form dense tufts of twigs.</w:t>
      </w:r>
    </w:p>
    <w:p w:rsidR="00057145" w:rsidRDefault="00483EFD" w:rsidP="00483EFD">
      <w:pPr>
        <w:pStyle w:val="Header"/>
        <w:numPr>
          <w:ilvl w:val="0"/>
          <w:numId w:val="20"/>
        </w:numPr>
        <w:tabs>
          <w:tab w:val="clear" w:pos="4320"/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Asexual structure in </w:t>
      </w:r>
      <w:proofErr w:type="spellStart"/>
      <w:r>
        <w:rPr>
          <w:sz w:val="22"/>
          <w:szCs w:val="22"/>
        </w:rPr>
        <w:t>Zygomycota</w:t>
      </w:r>
      <w:proofErr w:type="spellEnd"/>
      <w:r>
        <w:rPr>
          <w:sz w:val="22"/>
          <w:szCs w:val="22"/>
        </w:rPr>
        <w:t xml:space="preserve"> that is d</w:t>
      </w:r>
      <w:r w:rsidR="00057145" w:rsidRPr="00404E94">
        <w:rPr>
          <w:sz w:val="22"/>
          <w:szCs w:val="22"/>
        </w:rPr>
        <w:t xml:space="preserve">istinguished by their smaller size and fewer </w:t>
      </w:r>
      <w:proofErr w:type="spellStart"/>
      <w:r>
        <w:rPr>
          <w:sz w:val="22"/>
          <w:szCs w:val="22"/>
        </w:rPr>
        <w:t>sporangiospores</w:t>
      </w:r>
      <w:proofErr w:type="spellEnd"/>
      <w:r w:rsidR="00057145" w:rsidRPr="00404E94">
        <w:rPr>
          <w:sz w:val="22"/>
          <w:szCs w:val="22"/>
        </w:rPr>
        <w:t xml:space="preserve"> (one to sometimes as many as 30 or so spores).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</w:tabs>
        <w:spacing w:line="360" w:lineRule="auto"/>
      </w:pPr>
      <w:r w:rsidRPr="00DF2133">
        <w:t xml:space="preserve">Flask-shaped which contain </w:t>
      </w:r>
      <w:proofErr w:type="spellStart"/>
      <w:r w:rsidRPr="00DF2133">
        <w:t>bitunicate</w:t>
      </w:r>
      <w:proofErr w:type="spellEnd"/>
      <w:r w:rsidRPr="00DF2133">
        <w:t xml:space="preserve"> </w:t>
      </w:r>
      <w:proofErr w:type="spellStart"/>
      <w:r w:rsidRPr="00DF2133">
        <w:t>asci</w:t>
      </w:r>
      <w:proofErr w:type="spellEnd"/>
      <w:r w:rsidRPr="00DF2133">
        <w:t xml:space="preserve"> and sterile </w:t>
      </w:r>
      <w:proofErr w:type="spellStart"/>
      <w:r w:rsidRPr="00DF2133">
        <w:t>hyphae</w:t>
      </w:r>
      <w:proofErr w:type="spellEnd"/>
      <w:r w:rsidRPr="00DF2133">
        <w:t xml:space="preserve"> called</w:t>
      </w:r>
      <w:r w:rsidR="00483EFD">
        <w:t xml:space="preserve"> </w:t>
      </w:r>
      <w:r w:rsidRPr="00DF2133">
        <w:t xml:space="preserve"> </w:t>
      </w:r>
      <w:proofErr w:type="spellStart"/>
      <w:r w:rsidRPr="00DF2133">
        <w:t>pseudoparaphysis</w:t>
      </w:r>
      <w:proofErr w:type="spellEnd"/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</w:tabs>
        <w:spacing w:line="360" w:lineRule="auto"/>
        <w:rPr>
          <w:sz w:val="22"/>
          <w:szCs w:val="22"/>
        </w:rPr>
      </w:pPr>
      <w:r w:rsidRPr="0089225E">
        <w:rPr>
          <w:sz w:val="22"/>
          <w:szCs w:val="22"/>
        </w:rPr>
        <w:t xml:space="preserve">The </w:t>
      </w:r>
      <w:proofErr w:type="spellStart"/>
      <w:r w:rsidRPr="0089225E">
        <w:rPr>
          <w:sz w:val="22"/>
          <w:szCs w:val="22"/>
        </w:rPr>
        <w:t>hyphal</w:t>
      </w:r>
      <w:proofErr w:type="spellEnd"/>
      <w:r w:rsidRPr="0089225E">
        <w:rPr>
          <w:sz w:val="22"/>
          <w:szCs w:val="22"/>
        </w:rPr>
        <w:t xml:space="preserve"> cell from which or in which a </w:t>
      </w:r>
      <w:proofErr w:type="spellStart"/>
      <w:r w:rsidRPr="0089225E">
        <w:rPr>
          <w:sz w:val="22"/>
          <w:szCs w:val="22"/>
        </w:rPr>
        <w:t>conidium</w:t>
      </w:r>
      <w:proofErr w:type="spellEnd"/>
      <w:r w:rsidRPr="0089225E">
        <w:rPr>
          <w:sz w:val="22"/>
          <w:szCs w:val="22"/>
        </w:rPr>
        <w:t xml:space="preserve"> is formed</w:t>
      </w:r>
      <w:r>
        <w:rPr>
          <w:sz w:val="22"/>
          <w:szCs w:val="22"/>
        </w:rPr>
        <w:t>.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</w:tabs>
        <w:spacing w:line="360" w:lineRule="auto"/>
      </w:pPr>
      <w:r>
        <w:t>C</w:t>
      </w:r>
      <w:r w:rsidRPr="00653C4B">
        <w:t xml:space="preserve">onidia have walls that are not continuous with any part of the walls of the </w:t>
      </w:r>
      <w:proofErr w:type="spellStart"/>
      <w:r w:rsidRPr="00653C4B">
        <w:t>conidiogenous</w:t>
      </w:r>
      <w:proofErr w:type="spellEnd"/>
      <w:r w:rsidRPr="00653C4B">
        <w:t xml:space="preserve"> cell.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</w:tabs>
        <w:spacing w:line="360" w:lineRule="auto"/>
      </w:pPr>
      <w:r>
        <w:t>The largest group of fungi.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  <w:tab w:val="left" w:pos="270"/>
        </w:tabs>
        <w:spacing w:line="360" w:lineRule="auto"/>
      </w:pPr>
      <w:r>
        <w:t>S</w:t>
      </w:r>
      <w:r w:rsidRPr="00653C4B">
        <w:t>tructures in which conidiophores are grouped together</w:t>
      </w:r>
      <w:r>
        <w:t>.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  <w:tab w:val="left" w:pos="270"/>
        </w:tabs>
        <w:spacing w:line="360" w:lineRule="auto"/>
      </w:pPr>
      <w:proofErr w:type="spellStart"/>
      <w:r w:rsidRPr="00872B01">
        <w:t>Asci</w:t>
      </w:r>
      <w:proofErr w:type="spellEnd"/>
      <w:r w:rsidRPr="00872B01">
        <w:t xml:space="preserve"> release their </w:t>
      </w:r>
      <w:proofErr w:type="spellStart"/>
      <w:r w:rsidRPr="00872B01">
        <w:t>ascospores</w:t>
      </w:r>
      <w:proofErr w:type="spellEnd"/>
      <w:r w:rsidRPr="00872B01">
        <w:t xml:space="preserve"> through an operculum that found at the tip of the </w:t>
      </w:r>
      <w:proofErr w:type="spellStart"/>
      <w:r w:rsidRPr="00872B01">
        <w:t>asci</w:t>
      </w:r>
      <w:proofErr w:type="spellEnd"/>
      <w:r>
        <w:t>.</w:t>
      </w:r>
    </w:p>
    <w:p w:rsidR="00057145" w:rsidRDefault="00057145" w:rsidP="00057145">
      <w:pPr>
        <w:pStyle w:val="Header"/>
        <w:numPr>
          <w:ilvl w:val="0"/>
          <w:numId w:val="20"/>
        </w:numPr>
        <w:tabs>
          <w:tab w:val="clear" w:pos="4320"/>
          <w:tab w:val="left" w:pos="270"/>
        </w:tabs>
        <w:spacing w:line="360" w:lineRule="auto"/>
      </w:pPr>
      <w:r w:rsidRPr="00E47493">
        <w:t xml:space="preserve">It is a relatively large, usually </w:t>
      </w:r>
      <w:proofErr w:type="spellStart"/>
      <w:r w:rsidRPr="00E47493">
        <w:t>columellate</w:t>
      </w:r>
      <w:proofErr w:type="spellEnd"/>
      <w:r w:rsidRPr="00E47493">
        <w:t xml:space="preserve"> structure that is borne terminally on a specialized </w:t>
      </w:r>
      <w:proofErr w:type="spellStart"/>
      <w:r w:rsidRPr="00E47493">
        <w:t>hypha</w:t>
      </w:r>
      <w:proofErr w:type="spellEnd"/>
      <w:r>
        <w:t>.</w:t>
      </w:r>
    </w:p>
    <w:p w:rsidR="00483EFD" w:rsidRDefault="00483EFD" w:rsidP="00057145">
      <w:pPr>
        <w:spacing w:line="360" w:lineRule="auto"/>
        <w:rPr>
          <w:b/>
          <w:bCs/>
          <w:u w:val="double"/>
        </w:rPr>
      </w:pPr>
    </w:p>
    <w:p w:rsidR="00057145" w:rsidRDefault="00057145" w:rsidP="00057145">
      <w:pPr>
        <w:spacing w:line="360" w:lineRule="auto"/>
        <w:rPr>
          <w:b/>
          <w:bCs/>
          <w:u w:val="double"/>
        </w:rPr>
      </w:pPr>
      <w:r w:rsidRPr="008C4ED7">
        <w:rPr>
          <w:b/>
          <w:bCs/>
          <w:u w:val="double"/>
        </w:rPr>
        <w:t xml:space="preserve">QUESTION </w:t>
      </w:r>
      <w:r>
        <w:rPr>
          <w:b/>
          <w:bCs/>
          <w:u w:val="double"/>
        </w:rPr>
        <w:t>4</w:t>
      </w:r>
      <w:r w:rsidRPr="008C4ED7">
        <w:rPr>
          <w:b/>
          <w:bCs/>
          <w:u w:val="double"/>
        </w:rPr>
        <w:t>:</w:t>
      </w:r>
    </w:p>
    <w:p w:rsidR="00057145" w:rsidRDefault="00057145" w:rsidP="00483EFD">
      <w:pPr>
        <w:spacing w:line="360" w:lineRule="auto"/>
        <w:rPr>
          <w:b/>
          <w:bCs/>
        </w:rPr>
      </w:pPr>
      <w:r>
        <w:rPr>
          <w:b/>
          <w:bCs/>
          <w:u w:val="single"/>
        </w:rPr>
        <w:t xml:space="preserve">A. </w:t>
      </w:r>
      <w:r w:rsidRPr="0036566E">
        <w:rPr>
          <w:b/>
          <w:bCs/>
          <w:u w:val="single"/>
        </w:rPr>
        <w:t>Compare each pair of the following (use dra</w:t>
      </w:r>
      <w:r>
        <w:rPr>
          <w:b/>
          <w:bCs/>
          <w:u w:val="single"/>
        </w:rPr>
        <w:t>wing when possible)</w:t>
      </w:r>
      <w:r w:rsidRPr="0036566E">
        <w:rPr>
          <w:b/>
          <w:bCs/>
        </w:rPr>
        <w:t>:         (</w:t>
      </w:r>
      <w:r>
        <w:rPr>
          <w:b/>
          <w:bCs/>
        </w:rPr>
        <w:t>15</w:t>
      </w:r>
      <w:r w:rsidR="00483EFD">
        <w:rPr>
          <w:b/>
          <w:bCs/>
        </w:rPr>
        <w:t xml:space="preserve"> points</w:t>
      </w:r>
      <w:r w:rsidRPr="0036566E">
        <w:rPr>
          <w:b/>
          <w:bCs/>
        </w:rPr>
        <w:t>)</w:t>
      </w:r>
    </w:p>
    <w:p w:rsidR="00057145" w:rsidRDefault="00057145" w:rsidP="00057145">
      <w:pPr>
        <w:spacing w:line="360" w:lineRule="auto"/>
        <w:ind w:left="270"/>
      </w:pPr>
      <w:r w:rsidRPr="00057145">
        <w:t>1.</w:t>
      </w:r>
      <w:r w:rsidRPr="0063008E">
        <w:t xml:space="preserve"> </w:t>
      </w:r>
      <w:proofErr w:type="spellStart"/>
      <w:r w:rsidRPr="0063008E">
        <w:t>Cleistothecium</w:t>
      </w:r>
      <w:proofErr w:type="spellEnd"/>
      <w:r w:rsidRPr="0063008E">
        <w:t xml:space="preserve"> and </w:t>
      </w:r>
      <w:proofErr w:type="spellStart"/>
      <w:r w:rsidRPr="0063008E">
        <w:t>perithecium</w:t>
      </w:r>
      <w:proofErr w:type="spellEnd"/>
      <w:r>
        <w:t>.</w:t>
      </w:r>
    </w:p>
    <w:p w:rsidR="00057145" w:rsidRPr="00C1088F" w:rsidRDefault="00057145" w:rsidP="00057145">
      <w:pPr>
        <w:spacing w:line="360" w:lineRule="auto"/>
        <w:ind w:left="270"/>
      </w:pPr>
      <w:r>
        <w:t>2.</w:t>
      </w:r>
      <w:r w:rsidRPr="001517E3">
        <w:t xml:space="preserve"> </w:t>
      </w:r>
      <w:proofErr w:type="spellStart"/>
      <w:r w:rsidRPr="00C1088F">
        <w:t>Blastic</w:t>
      </w:r>
      <w:proofErr w:type="spellEnd"/>
      <w:r w:rsidRPr="00C1088F">
        <w:t xml:space="preserve"> and </w:t>
      </w:r>
      <w:proofErr w:type="spellStart"/>
      <w:r w:rsidRPr="00C1088F">
        <w:t>thallic</w:t>
      </w:r>
      <w:proofErr w:type="spellEnd"/>
      <w:r w:rsidRPr="00C1088F">
        <w:t xml:space="preserve"> conidia</w:t>
      </w:r>
    </w:p>
    <w:p w:rsidR="00057145" w:rsidRPr="008C4ED7" w:rsidRDefault="00057145" w:rsidP="00057145">
      <w:pPr>
        <w:spacing w:line="360" w:lineRule="auto"/>
        <w:ind w:left="270"/>
        <w:rPr>
          <w:b/>
          <w:bCs/>
          <w:u w:val="double"/>
        </w:rPr>
      </w:pPr>
      <w:r>
        <w:t xml:space="preserve">3. </w:t>
      </w:r>
      <w:proofErr w:type="spellStart"/>
      <w:r>
        <w:t>Prototunicate</w:t>
      </w:r>
      <w:proofErr w:type="spellEnd"/>
      <w:r>
        <w:t xml:space="preserve"> and </w:t>
      </w:r>
      <w:proofErr w:type="spellStart"/>
      <w:r>
        <w:t>bitunicate</w:t>
      </w:r>
      <w:proofErr w:type="spellEnd"/>
      <w:r>
        <w:t xml:space="preserve"> </w:t>
      </w:r>
      <w:proofErr w:type="spellStart"/>
      <w:r>
        <w:t>asci</w:t>
      </w:r>
      <w:proofErr w:type="spellEnd"/>
    </w:p>
    <w:p w:rsidR="00483EFD" w:rsidRDefault="00483EFD" w:rsidP="00057145">
      <w:pPr>
        <w:spacing w:line="360" w:lineRule="auto"/>
        <w:rPr>
          <w:b/>
          <w:bCs/>
          <w:u w:val="single"/>
        </w:rPr>
      </w:pPr>
    </w:p>
    <w:p w:rsidR="00057145" w:rsidRDefault="00057145" w:rsidP="00483EFD">
      <w:pPr>
        <w:spacing w:line="360" w:lineRule="auto"/>
        <w:rPr>
          <w:b/>
          <w:bCs/>
        </w:rPr>
      </w:pPr>
      <w:r w:rsidRPr="00015B2B">
        <w:rPr>
          <w:b/>
          <w:bCs/>
          <w:u w:val="single"/>
        </w:rPr>
        <w:lastRenderedPageBreak/>
        <w:t>B.</w:t>
      </w:r>
      <w:r w:rsidR="00483EFD">
        <w:rPr>
          <w:b/>
          <w:bCs/>
          <w:u w:val="single"/>
        </w:rPr>
        <w:t xml:space="preserve"> </w:t>
      </w:r>
      <w:proofErr w:type="gramStart"/>
      <w:r w:rsidRPr="00015B2B">
        <w:rPr>
          <w:b/>
          <w:bCs/>
          <w:u w:val="single"/>
        </w:rPr>
        <w:t>Write  short</w:t>
      </w:r>
      <w:proofErr w:type="gramEnd"/>
      <w:r w:rsidRPr="00015B2B">
        <w:rPr>
          <w:b/>
          <w:bCs/>
          <w:u w:val="single"/>
        </w:rPr>
        <w:t xml:space="preserve"> notes on:</w:t>
      </w:r>
      <w:r>
        <w:rPr>
          <w:b/>
          <w:bCs/>
        </w:rPr>
        <w:t xml:space="preserve">                                     </w:t>
      </w:r>
      <w:r w:rsidRPr="0036566E">
        <w:rPr>
          <w:b/>
          <w:bCs/>
        </w:rPr>
        <w:t xml:space="preserve">     </w:t>
      </w:r>
      <w:r w:rsidR="00483EFD">
        <w:rPr>
          <w:b/>
          <w:bCs/>
        </w:rPr>
        <w:t xml:space="preserve">                                  </w:t>
      </w:r>
      <w:r w:rsidRPr="0036566E">
        <w:rPr>
          <w:b/>
          <w:bCs/>
        </w:rPr>
        <w:t>(</w:t>
      </w:r>
      <w:r>
        <w:rPr>
          <w:b/>
          <w:bCs/>
        </w:rPr>
        <w:t>15</w:t>
      </w:r>
      <w:r w:rsidRPr="0036566E">
        <w:rPr>
          <w:b/>
          <w:bCs/>
        </w:rPr>
        <w:t xml:space="preserve"> </w:t>
      </w:r>
      <w:r w:rsidR="00483EFD">
        <w:rPr>
          <w:b/>
          <w:bCs/>
        </w:rPr>
        <w:t>points</w:t>
      </w:r>
      <w:r w:rsidRPr="0036566E">
        <w:rPr>
          <w:b/>
          <w:bCs/>
        </w:rPr>
        <w:t>)</w:t>
      </w:r>
    </w:p>
    <w:p w:rsidR="00057145" w:rsidRDefault="00057145" w:rsidP="00057145">
      <w:pPr>
        <w:spacing w:line="360" w:lineRule="auto"/>
        <w:ind w:firstLine="270"/>
      </w:pPr>
      <w:r w:rsidRPr="00C1088F">
        <w:t>1. General ch</w:t>
      </w:r>
      <w:r w:rsidR="00483EFD">
        <w:t xml:space="preserve">aracteristic features of class </w:t>
      </w:r>
      <w:proofErr w:type="spellStart"/>
      <w:r w:rsidR="00483EFD">
        <w:t>H</w:t>
      </w:r>
      <w:r w:rsidRPr="00C1088F">
        <w:t>ymenoascomycetes</w:t>
      </w:r>
      <w:proofErr w:type="spellEnd"/>
      <w:r w:rsidRPr="00C1088F">
        <w:t>.</w:t>
      </w:r>
    </w:p>
    <w:p w:rsidR="00057145" w:rsidRDefault="00057145" w:rsidP="00057145">
      <w:pPr>
        <w:spacing w:line="360" w:lineRule="auto"/>
        <w:ind w:firstLine="270"/>
      </w:pPr>
      <w:r>
        <w:t xml:space="preserve">2. </w:t>
      </w:r>
      <w:r w:rsidRPr="001A3800">
        <w:t>General characteristics of fungi</w:t>
      </w:r>
      <w:r>
        <w:t>.</w:t>
      </w:r>
    </w:p>
    <w:p w:rsidR="00057145" w:rsidRDefault="00057145" w:rsidP="00057145">
      <w:pPr>
        <w:spacing w:line="360" w:lineRule="auto"/>
        <w:ind w:firstLine="270"/>
      </w:pPr>
      <w:r>
        <w:t xml:space="preserve">3. </w:t>
      </w:r>
      <w:r w:rsidRPr="00F24B40">
        <w:t xml:space="preserve">Importance of </w:t>
      </w:r>
      <w:proofErr w:type="spellStart"/>
      <w:r>
        <w:t>Basidiomycota</w:t>
      </w:r>
      <w:proofErr w:type="spellEnd"/>
      <w:r>
        <w:t>.</w:t>
      </w:r>
    </w:p>
    <w:p w:rsidR="00057145" w:rsidRPr="0036566E" w:rsidRDefault="00057145" w:rsidP="00483EFD">
      <w:p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C. Explain the following sentences w</w:t>
      </w:r>
      <w:r w:rsidRPr="0036566E">
        <w:rPr>
          <w:b/>
          <w:bCs/>
          <w:u w:val="single"/>
        </w:rPr>
        <w:t>ith dra</w:t>
      </w:r>
      <w:r>
        <w:rPr>
          <w:b/>
          <w:bCs/>
          <w:u w:val="single"/>
        </w:rPr>
        <w:t>wing only</w:t>
      </w:r>
      <w:r w:rsidRPr="0036566E">
        <w:rPr>
          <w:b/>
          <w:bCs/>
        </w:rPr>
        <w:t xml:space="preserve">:                      </w:t>
      </w:r>
      <w:r>
        <w:rPr>
          <w:b/>
          <w:bCs/>
        </w:rPr>
        <w:t xml:space="preserve"> </w:t>
      </w:r>
      <w:r w:rsidRPr="0036566E">
        <w:rPr>
          <w:b/>
          <w:bCs/>
        </w:rPr>
        <w:t xml:space="preserve">    (</w:t>
      </w:r>
      <w:r>
        <w:rPr>
          <w:b/>
          <w:bCs/>
        </w:rPr>
        <w:t>10</w:t>
      </w:r>
      <w:r w:rsidRPr="0036566E">
        <w:rPr>
          <w:b/>
          <w:bCs/>
        </w:rPr>
        <w:t xml:space="preserve"> </w:t>
      </w:r>
      <w:r w:rsidR="00483EFD">
        <w:rPr>
          <w:b/>
          <w:bCs/>
        </w:rPr>
        <w:t>points</w:t>
      </w:r>
      <w:r w:rsidRPr="0036566E">
        <w:rPr>
          <w:b/>
          <w:bCs/>
        </w:rPr>
        <w:t>)</w:t>
      </w:r>
      <w:r w:rsidRPr="0036566E">
        <w:rPr>
          <w:b/>
          <w:bCs/>
          <w:u w:val="single"/>
        </w:rPr>
        <w:t xml:space="preserve">        </w:t>
      </w:r>
    </w:p>
    <w:p w:rsidR="00057145" w:rsidRPr="001517E3" w:rsidRDefault="00057145" w:rsidP="00481700">
      <w:pPr>
        <w:numPr>
          <w:ilvl w:val="0"/>
          <w:numId w:val="10"/>
        </w:numPr>
        <w:spacing w:line="360" w:lineRule="auto"/>
        <w:ind w:left="540" w:hanging="270"/>
        <w:jc w:val="both"/>
      </w:pPr>
      <w:r w:rsidRPr="001517E3">
        <w:t xml:space="preserve">Asexual reproduction in </w:t>
      </w:r>
      <w:proofErr w:type="spellStart"/>
      <w:r w:rsidRPr="001517E3">
        <w:t>Zygomycota</w:t>
      </w:r>
      <w:proofErr w:type="spellEnd"/>
      <w:r w:rsidR="00481700">
        <w:t>.</w:t>
      </w:r>
    </w:p>
    <w:p w:rsidR="00057145" w:rsidRPr="0036566E" w:rsidRDefault="00057145" w:rsidP="00481700">
      <w:pPr>
        <w:numPr>
          <w:ilvl w:val="0"/>
          <w:numId w:val="10"/>
        </w:numPr>
        <w:spacing w:line="360" w:lineRule="auto"/>
        <w:ind w:left="540" w:hanging="270"/>
        <w:jc w:val="both"/>
      </w:pPr>
      <w:r w:rsidRPr="0036566E">
        <w:t xml:space="preserve">How </w:t>
      </w:r>
      <w:proofErr w:type="spellStart"/>
      <w:r w:rsidRPr="0036566E">
        <w:t>basidia</w:t>
      </w:r>
      <w:proofErr w:type="spellEnd"/>
      <w:r w:rsidRPr="0036566E">
        <w:t xml:space="preserve"> are formed?</w:t>
      </w:r>
    </w:p>
    <w:p w:rsidR="00057145" w:rsidRPr="0036566E" w:rsidRDefault="00057145" w:rsidP="00481700">
      <w:pPr>
        <w:numPr>
          <w:ilvl w:val="0"/>
          <w:numId w:val="10"/>
        </w:numPr>
        <w:spacing w:line="360" w:lineRule="auto"/>
        <w:ind w:left="540" w:hanging="270"/>
        <w:jc w:val="both"/>
      </w:pPr>
      <w:r w:rsidRPr="0036566E">
        <w:t xml:space="preserve">How </w:t>
      </w:r>
      <w:proofErr w:type="spellStart"/>
      <w:r w:rsidRPr="0036566E">
        <w:t>asci</w:t>
      </w:r>
      <w:proofErr w:type="spellEnd"/>
      <w:r w:rsidRPr="0036566E">
        <w:t xml:space="preserve"> are formed from two morphologically </w:t>
      </w:r>
      <w:r>
        <w:t xml:space="preserve">similar </w:t>
      </w:r>
      <w:proofErr w:type="spellStart"/>
      <w:r w:rsidR="00481700">
        <w:t>gametangia</w:t>
      </w:r>
      <w:proofErr w:type="spellEnd"/>
      <w:r w:rsidR="00481700">
        <w:t>?</w:t>
      </w:r>
    </w:p>
    <w:p w:rsidR="004407F8" w:rsidRPr="00135C5B" w:rsidRDefault="004407F8" w:rsidP="00057145">
      <w:pPr>
        <w:spacing w:line="360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:rsidR="004407F8" w:rsidRPr="00E471E8" w:rsidRDefault="004407F8" w:rsidP="00057145">
      <w:pPr>
        <w:spacing w:line="360" w:lineRule="auto"/>
        <w:ind w:left="720"/>
        <w:jc w:val="center"/>
      </w:pPr>
      <w:r w:rsidRPr="00E471E8">
        <w:t>With all best wishes</w:t>
      </w:r>
    </w:p>
    <w:p w:rsidR="004407F8" w:rsidRDefault="004407F8" w:rsidP="00057145">
      <w:pPr>
        <w:spacing w:line="360" w:lineRule="auto"/>
        <w:ind w:left="720"/>
        <w:jc w:val="center"/>
      </w:pPr>
      <w:r w:rsidRPr="00E471E8">
        <w:t xml:space="preserve">Prof. Dr. Mohamed </w:t>
      </w:r>
      <w:r>
        <w:t xml:space="preserve">A. </w:t>
      </w:r>
      <w:r w:rsidRPr="00E471E8">
        <w:t>Abdel-</w:t>
      </w:r>
      <w:proofErr w:type="spellStart"/>
      <w:r w:rsidRPr="00E471E8">
        <w:t>Wahab</w:t>
      </w:r>
      <w:proofErr w:type="spellEnd"/>
      <w:r>
        <w:t xml:space="preserve"> </w:t>
      </w:r>
    </w:p>
    <w:p w:rsidR="004407F8" w:rsidRPr="006F4BAB" w:rsidRDefault="004407F8" w:rsidP="00057145">
      <w:pPr>
        <w:spacing w:line="360" w:lineRule="auto"/>
        <w:ind w:left="720"/>
        <w:jc w:val="center"/>
      </w:pPr>
      <w:r>
        <w:t xml:space="preserve">Dr. </w:t>
      </w:r>
      <w:proofErr w:type="spellStart"/>
      <w:r>
        <w:t>Faten</w:t>
      </w:r>
      <w:proofErr w:type="spellEnd"/>
      <w:r>
        <w:t xml:space="preserve"> A. Abdel-Aziz</w:t>
      </w:r>
    </w:p>
    <w:sectPr w:rsidR="004407F8" w:rsidRPr="006F4BAB" w:rsidSect="008161F3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30" w:rsidRDefault="000D2730">
      <w:r>
        <w:separator/>
      </w:r>
    </w:p>
  </w:endnote>
  <w:endnote w:type="continuationSeparator" w:id="0">
    <w:p w:rsidR="000D2730" w:rsidRDefault="000D2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7F8" w:rsidRDefault="007F6B7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1700">
      <w:rPr>
        <w:noProof/>
      </w:rPr>
      <w:t>2</w:t>
    </w:r>
    <w:r>
      <w:fldChar w:fldCharType="end"/>
    </w:r>
  </w:p>
  <w:p w:rsidR="004407F8" w:rsidRDefault="004407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76C" w:rsidRDefault="007F6B72">
    <w:pPr>
      <w:pStyle w:val="Footer"/>
      <w:jc w:val="center"/>
    </w:pPr>
    <w:fldSimple w:instr=" PAGE   \* MERGEFORMAT ">
      <w:r w:rsidR="00481700">
        <w:rPr>
          <w:noProof/>
        </w:rPr>
        <w:t>1</w:t>
      </w:r>
    </w:fldSimple>
  </w:p>
  <w:p w:rsidR="0019076C" w:rsidRDefault="001907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30" w:rsidRDefault="000D2730">
      <w:r>
        <w:separator/>
      </w:r>
    </w:p>
  </w:footnote>
  <w:footnote w:type="continuationSeparator" w:id="0">
    <w:p w:rsidR="000D2730" w:rsidRDefault="000D2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887" w:rsidRDefault="00E314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0</wp:posOffset>
          </wp:positionV>
          <wp:extent cx="678815" cy="685800"/>
          <wp:effectExtent l="19050" t="0" r="6985" b="0"/>
          <wp:wrapNone/>
          <wp:docPr id="3" name="Picture 3" descr="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247650</wp:posOffset>
          </wp:positionH>
          <wp:positionV relativeFrom="paragraph">
            <wp:posOffset>0</wp:posOffset>
          </wp:positionV>
          <wp:extent cx="534035" cy="685800"/>
          <wp:effectExtent l="19050" t="0" r="0" b="0"/>
          <wp:wrapNone/>
          <wp:docPr id="2" name="Picture 2" descr="شعار الجامعة النهائي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جامعة النهائي1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7887" w:rsidRDefault="00207887">
    <w:pPr>
      <w:pStyle w:val="Header"/>
    </w:pPr>
  </w:p>
  <w:p w:rsidR="00207887" w:rsidRDefault="00207887" w:rsidP="008869A2">
    <w:pPr>
      <w:pStyle w:val="Header"/>
      <w:tabs>
        <w:tab w:val="clear" w:pos="4320"/>
        <w:tab w:val="clear" w:pos="8640"/>
        <w:tab w:val="left" w:pos="1245"/>
      </w:tabs>
    </w:pPr>
    <w:r>
      <w:tab/>
    </w:r>
  </w:p>
  <w:p w:rsidR="00207887" w:rsidRDefault="00207887">
    <w:pPr>
      <w:pStyle w:val="Header"/>
    </w:pPr>
  </w:p>
  <w:p w:rsidR="00207887" w:rsidRDefault="00207887" w:rsidP="00252684">
    <w:pPr>
      <w:pStyle w:val="Header"/>
    </w:pPr>
    <w:proofErr w:type="spellStart"/>
    <w:r>
      <w:t>Sohag</w:t>
    </w:r>
    <w:proofErr w:type="spellEnd"/>
    <w:r>
      <w:t xml:space="preserve"> University                   </w:t>
    </w:r>
    <w:r w:rsidR="00252684">
      <w:t xml:space="preserve">                     </w:t>
    </w:r>
    <w:r>
      <w:t xml:space="preserve"> 3</w:t>
    </w:r>
    <w:r w:rsidRPr="00636E6C">
      <w:rPr>
        <w:vertAlign w:val="superscript"/>
      </w:rPr>
      <w:t>rd</w:t>
    </w:r>
    <w:r>
      <w:t xml:space="preserve"> year </w:t>
    </w:r>
    <w:r w:rsidR="00252684">
      <w:t>Chemistry</w:t>
    </w:r>
    <w:r>
      <w:t xml:space="preserve"> and </w:t>
    </w:r>
    <w:r w:rsidR="00252684">
      <w:t>Microbiology</w:t>
    </w:r>
    <w:r>
      <w:t xml:space="preserve"> students</w:t>
    </w:r>
  </w:p>
  <w:p w:rsidR="00207887" w:rsidRDefault="00207887" w:rsidP="00A3308A">
    <w:pPr>
      <w:pStyle w:val="Header"/>
    </w:pPr>
    <w:r>
      <w:t xml:space="preserve">Faculty of Science                  </w:t>
    </w:r>
    <w:r w:rsidR="00252684">
      <w:t xml:space="preserve">                     </w:t>
    </w:r>
    <w:r>
      <w:t xml:space="preserve">Date: </w:t>
    </w:r>
    <w:r w:rsidR="00A3308A">
      <w:t>20</w:t>
    </w:r>
    <w:r>
      <w:t>/</w:t>
    </w:r>
    <w:r w:rsidR="00E600A0">
      <w:t>1</w:t>
    </w:r>
    <w:r>
      <w:t>/201</w:t>
    </w:r>
    <w:r w:rsidR="00A3308A">
      <w:t>5</w:t>
    </w:r>
    <w:r>
      <w:t xml:space="preserve">                                                                       </w:t>
    </w:r>
  </w:p>
  <w:p w:rsidR="00207887" w:rsidRDefault="00207887" w:rsidP="00892B81">
    <w:pPr>
      <w:pStyle w:val="Header"/>
      <w:pBdr>
        <w:bottom w:val="single" w:sz="12" w:space="1" w:color="auto"/>
      </w:pBdr>
    </w:pPr>
    <w:r>
      <w:t xml:space="preserve">Department of Botany                               </w:t>
    </w:r>
    <w:r w:rsidRPr="00636E6C">
      <w:t xml:space="preserve"> </w:t>
    </w:r>
    <w:r w:rsidR="00122294">
      <w:t xml:space="preserve"> </w:t>
    </w:r>
    <w:r>
      <w:t xml:space="preserve">Time: </w:t>
    </w:r>
    <w:r w:rsidR="00892B81">
      <w:t>3 hours</w:t>
    </w:r>
  </w:p>
  <w:p w:rsidR="00207887" w:rsidRDefault="00207887" w:rsidP="00122294">
    <w:pPr>
      <w:pStyle w:val="Header"/>
      <w:pBdr>
        <w:bottom w:val="single" w:sz="12" w:space="1" w:color="auto"/>
      </w:pBdr>
    </w:pPr>
    <w:r>
      <w:t xml:space="preserve">                                                </w:t>
    </w:r>
    <w:r w:rsidR="00122294">
      <w:t xml:space="preserve">                     </w:t>
    </w:r>
    <w:r>
      <w:t>Course code: Bot. 30</w:t>
    </w:r>
    <w:r w:rsidR="00122294">
      <w:t>5</w:t>
    </w:r>
  </w:p>
  <w:p w:rsidR="00207887" w:rsidRDefault="002078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F38"/>
    <w:multiLevelType w:val="hybridMultilevel"/>
    <w:tmpl w:val="A7B68BD2"/>
    <w:lvl w:ilvl="0" w:tplc="C0C0F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61418"/>
    <w:multiLevelType w:val="hybridMultilevel"/>
    <w:tmpl w:val="45FADA8E"/>
    <w:lvl w:ilvl="0" w:tplc="922043F2">
      <w:start w:val="1"/>
      <w:numFmt w:val="bullet"/>
      <w:lvlText w:val=")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C74D5"/>
    <w:multiLevelType w:val="hybridMultilevel"/>
    <w:tmpl w:val="E34EE252"/>
    <w:lvl w:ilvl="0" w:tplc="4514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A75FA"/>
    <w:multiLevelType w:val="hybridMultilevel"/>
    <w:tmpl w:val="8B780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77C81"/>
    <w:multiLevelType w:val="hybridMultilevel"/>
    <w:tmpl w:val="344CA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56A04"/>
    <w:multiLevelType w:val="hybridMultilevel"/>
    <w:tmpl w:val="81DA3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30E4"/>
    <w:multiLevelType w:val="hybridMultilevel"/>
    <w:tmpl w:val="889C5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37BFA"/>
    <w:multiLevelType w:val="hybridMultilevel"/>
    <w:tmpl w:val="7AC2EA22"/>
    <w:lvl w:ilvl="0" w:tplc="D40C77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14ECF"/>
    <w:multiLevelType w:val="hybridMultilevel"/>
    <w:tmpl w:val="774C2500"/>
    <w:lvl w:ilvl="0" w:tplc="EBD4CE2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6FB3159"/>
    <w:multiLevelType w:val="hybridMultilevel"/>
    <w:tmpl w:val="60D64830"/>
    <w:lvl w:ilvl="0" w:tplc="E272C59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>
    <w:nsid w:val="271B67B2"/>
    <w:multiLevelType w:val="hybridMultilevel"/>
    <w:tmpl w:val="B2A264EE"/>
    <w:lvl w:ilvl="0" w:tplc="84F66AE0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2F1E51AD"/>
    <w:multiLevelType w:val="hybridMultilevel"/>
    <w:tmpl w:val="27C06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EC2DF1"/>
    <w:multiLevelType w:val="hybridMultilevel"/>
    <w:tmpl w:val="4C62B776"/>
    <w:lvl w:ilvl="0" w:tplc="BAA84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60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41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506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FA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9A8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41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B8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4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CFC6049"/>
    <w:multiLevelType w:val="hybridMultilevel"/>
    <w:tmpl w:val="BBAA032E"/>
    <w:lvl w:ilvl="0" w:tplc="2C66CB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415652ED"/>
    <w:multiLevelType w:val="hybridMultilevel"/>
    <w:tmpl w:val="4E8E2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714A42"/>
    <w:multiLevelType w:val="hybridMultilevel"/>
    <w:tmpl w:val="16A06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774884"/>
    <w:multiLevelType w:val="hybridMultilevel"/>
    <w:tmpl w:val="5836A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75D74"/>
    <w:multiLevelType w:val="hybridMultilevel"/>
    <w:tmpl w:val="C8FC1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84710"/>
    <w:multiLevelType w:val="hybridMultilevel"/>
    <w:tmpl w:val="EBFA8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F5FF7"/>
    <w:multiLevelType w:val="hybridMultilevel"/>
    <w:tmpl w:val="9BA6A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16BBA"/>
    <w:multiLevelType w:val="hybridMultilevel"/>
    <w:tmpl w:val="218A1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9"/>
  </w:num>
  <w:num w:numId="5">
    <w:abstractNumId w:val="10"/>
  </w:num>
  <w:num w:numId="6">
    <w:abstractNumId w:val="20"/>
  </w:num>
  <w:num w:numId="7">
    <w:abstractNumId w:val="2"/>
  </w:num>
  <w:num w:numId="8">
    <w:abstractNumId w:val="8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5"/>
  </w:num>
  <w:num w:numId="14">
    <w:abstractNumId w:val="18"/>
  </w:num>
  <w:num w:numId="15">
    <w:abstractNumId w:val="4"/>
  </w:num>
  <w:num w:numId="16">
    <w:abstractNumId w:val="12"/>
  </w:num>
  <w:num w:numId="17">
    <w:abstractNumId w:val="7"/>
  </w:num>
  <w:num w:numId="18">
    <w:abstractNumId w:val="17"/>
  </w:num>
  <w:num w:numId="19">
    <w:abstractNumId w:val="9"/>
  </w:num>
  <w:num w:numId="20">
    <w:abstractNumId w:val="14"/>
  </w:num>
  <w:num w:numId="21">
    <w:abstractNumId w:val="1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41366F"/>
    <w:rsid w:val="00007D0D"/>
    <w:rsid w:val="000272BC"/>
    <w:rsid w:val="0003462D"/>
    <w:rsid w:val="00045891"/>
    <w:rsid w:val="00057145"/>
    <w:rsid w:val="00077CE2"/>
    <w:rsid w:val="00086890"/>
    <w:rsid w:val="000915E3"/>
    <w:rsid w:val="0009453D"/>
    <w:rsid w:val="000B37BF"/>
    <w:rsid w:val="000C1D07"/>
    <w:rsid w:val="000C6044"/>
    <w:rsid w:val="000D2730"/>
    <w:rsid w:val="000D6AB5"/>
    <w:rsid w:val="000E0F9F"/>
    <w:rsid w:val="000E3F4B"/>
    <w:rsid w:val="001136C8"/>
    <w:rsid w:val="0011696A"/>
    <w:rsid w:val="00122294"/>
    <w:rsid w:val="0012247E"/>
    <w:rsid w:val="00136E5D"/>
    <w:rsid w:val="00146CB2"/>
    <w:rsid w:val="001656EA"/>
    <w:rsid w:val="001708F6"/>
    <w:rsid w:val="00172D44"/>
    <w:rsid w:val="00172DCE"/>
    <w:rsid w:val="0018151D"/>
    <w:rsid w:val="0018295B"/>
    <w:rsid w:val="001869A5"/>
    <w:rsid w:val="00187AA9"/>
    <w:rsid w:val="00187ED5"/>
    <w:rsid w:val="0019076C"/>
    <w:rsid w:val="001923E4"/>
    <w:rsid w:val="0019784C"/>
    <w:rsid w:val="001B5EB3"/>
    <w:rsid w:val="001B7776"/>
    <w:rsid w:val="00206190"/>
    <w:rsid w:val="00207887"/>
    <w:rsid w:val="00210A1C"/>
    <w:rsid w:val="002247EC"/>
    <w:rsid w:val="00230794"/>
    <w:rsid w:val="00233B69"/>
    <w:rsid w:val="00240F17"/>
    <w:rsid w:val="00252684"/>
    <w:rsid w:val="00254B05"/>
    <w:rsid w:val="00256AA7"/>
    <w:rsid w:val="00264416"/>
    <w:rsid w:val="0026779F"/>
    <w:rsid w:val="00291DD2"/>
    <w:rsid w:val="0029211B"/>
    <w:rsid w:val="002B7E0B"/>
    <w:rsid w:val="002C16E6"/>
    <w:rsid w:val="002C1740"/>
    <w:rsid w:val="002C6C04"/>
    <w:rsid w:val="002D328E"/>
    <w:rsid w:val="002D4919"/>
    <w:rsid w:val="002E082E"/>
    <w:rsid w:val="002F23E9"/>
    <w:rsid w:val="00304805"/>
    <w:rsid w:val="003159C2"/>
    <w:rsid w:val="00315A16"/>
    <w:rsid w:val="0033356A"/>
    <w:rsid w:val="00334343"/>
    <w:rsid w:val="003343DB"/>
    <w:rsid w:val="00341555"/>
    <w:rsid w:val="0036566E"/>
    <w:rsid w:val="00377316"/>
    <w:rsid w:val="00384A13"/>
    <w:rsid w:val="003A3B95"/>
    <w:rsid w:val="003B09DE"/>
    <w:rsid w:val="003B141B"/>
    <w:rsid w:val="003B3A21"/>
    <w:rsid w:val="003C29CB"/>
    <w:rsid w:val="003C4D98"/>
    <w:rsid w:val="003D0E02"/>
    <w:rsid w:val="003E335D"/>
    <w:rsid w:val="00400FDD"/>
    <w:rsid w:val="00404E94"/>
    <w:rsid w:val="0041366F"/>
    <w:rsid w:val="00422301"/>
    <w:rsid w:val="004407F8"/>
    <w:rsid w:val="0045059F"/>
    <w:rsid w:val="004624B3"/>
    <w:rsid w:val="00466550"/>
    <w:rsid w:val="004762BC"/>
    <w:rsid w:val="00480AF8"/>
    <w:rsid w:val="00481700"/>
    <w:rsid w:val="00483EFD"/>
    <w:rsid w:val="00496A7A"/>
    <w:rsid w:val="004B187B"/>
    <w:rsid w:val="004B1D41"/>
    <w:rsid w:val="004B421B"/>
    <w:rsid w:val="004B4A00"/>
    <w:rsid w:val="004D6B4D"/>
    <w:rsid w:val="004E0400"/>
    <w:rsid w:val="004E183B"/>
    <w:rsid w:val="004E7266"/>
    <w:rsid w:val="004F4320"/>
    <w:rsid w:val="004F5A7D"/>
    <w:rsid w:val="004F5FD0"/>
    <w:rsid w:val="00513CB8"/>
    <w:rsid w:val="005213FC"/>
    <w:rsid w:val="00536502"/>
    <w:rsid w:val="005420CD"/>
    <w:rsid w:val="00550E59"/>
    <w:rsid w:val="00552E79"/>
    <w:rsid w:val="0056167C"/>
    <w:rsid w:val="00574C77"/>
    <w:rsid w:val="0058457C"/>
    <w:rsid w:val="00595FC0"/>
    <w:rsid w:val="005A18B7"/>
    <w:rsid w:val="005B0B99"/>
    <w:rsid w:val="005C0938"/>
    <w:rsid w:val="005F273E"/>
    <w:rsid w:val="005F336F"/>
    <w:rsid w:val="005F6B5D"/>
    <w:rsid w:val="005F7CA2"/>
    <w:rsid w:val="00612376"/>
    <w:rsid w:val="0062597C"/>
    <w:rsid w:val="006275C5"/>
    <w:rsid w:val="0063173A"/>
    <w:rsid w:val="00636E6C"/>
    <w:rsid w:val="006372FE"/>
    <w:rsid w:val="00637402"/>
    <w:rsid w:val="006503A6"/>
    <w:rsid w:val="006570BB"/>
    <w:rsid w:val="0066182E"/>
    <w:rsid w:val="00661C4F"/>
    <w:rsid w:val="006667F8"/>
    <w:rsid w:val="00666F01"/>
    <w:rsid w:val="006672D9"/>
    <w:rsid w:val="0067690B"/>
    <w:rsid w:val="00696A5A"/>
    <w:rsid w:val="006B06A4"/>
    <w:rsid w:val="006B0E6C"/>
    <w:rsid w:val="006D40C2"/>
    <w:rsid w:val="006D4766"/>
    <w:rsid w:val="006E11C1"/>
    <w:rsid w:val="006E19C0"/>
    <w:rsid w:val="006F0EE8"/>
    <w:rsid w:val="006F4BAB"/>
    <w:rsid w:val="00701BAD"/>
    <w:rsid w:val="00704165"/>
    <w:rsid w:val="007161B5"/>
    <w:rsid w:val="0072370B"/>
    <w:rsid w:val="00731159"/>
    <w:rsid w:val="00735718"/>
    <w:rsid w:val="00747543"/>
    <w:rsid w:val="00752282"/>
    <w:rsid w:val="007822E1"/>
    <w:rsid w:val="00792C6D"/>
    <w:rsid w:val="007A049C"/>
    <w:rsid w:val="007A6DA4"/>
    <w:rsid w:val="007B6A0B"/>
    <w:rsid w:val="007C1435"/>
    <w:rsid w:val="007C2CF8"/>
    <w:rsid w:val="007E5C94"/>
    <w:rsid w:val="007E70AC"/>
    <w:rsid w:val="007F6B72"/>
    <w:rsid w:val="008003CC"/>
    <w:rsid w:val="0081180B"/>
    <w:rsid w:val="00812060"/>
    <w:rsid w:val="008161F3"/>
    <w:rsid w:val="008260AC"/>
    <w:rsid w:val="00831046"/>
    <w:rsid w:val="00832DB7"/>
    <w:rsid w:val="008742F7"/>
    <w:rsid w:val="008869A2"/>
    <w:rsid w:val="00892B81"/>
    <w:rsid w:val="008A58DA"/>
    <w:rsid w:val="008A70AC"/>
    <w:rsid w:val="008B3DC4"/>
    <w:rsid w:val="008B5773"/>
    <w:rsid w:val="008C27EB"/>
    <w:rsid w:val="008C4D30"/>
    <w:rsid w:val="008C4ED7"/>
    <w:rsid w:val="008C74C4"/>
    <w:rsid w:val="008E0736"/>
    <w:rsid w:val="008E79EA"/>
    <w:rsid w:val="008F36C5"/>
    <w:rsid w:val="008F5DBC"/>
    <w:rsid w:val="0091043D"/>
    <w:rsid w:val="00917F3F"/>
    <w:rsid w:val="009235E4"/>
    <w:rsid w:val="00937A84"/>
    <w:rsid w:val="00940301"/>
    <w:rsid w:val="009620F6"/>
    <w:rsid w:val="009A0F76"/>
    <w:rsid w:val="009A4125"/>
    <w:rsid w:val="009C0390"/>
    <w:rsid w:val="009C0E1C"/>
    <w:rsid w:val="009C67EA"/>
    <w:rsid w:val="009E0B6C"/>
    <w:rsid w:val="00A04ED9"/>
    <w:rsid w:val="00A06155"/>
    <w:rsid w:val="00A0660E"/>
    <w:rsid w:val="00A10F34"/>
    <w:rsid w:val="00A15AC3"/>
    <w:rsid w:val="00A2513B"/>
    <w:rsid w:val="00A27115"/>
    <w:rsid w:val="00A3230A"/>
    <w:rsid w:val="00A32B7C"/>
    <w:rsid w:val="00A3308A"/>
    <w:rsid w:val="00A820AA"/>
    <w:rsid w:val="00A82ED3"/>
    <w:rsid w:val="00A85FCF"/>
    <w:rsid w:val="00A979C1"/>
    <w:rsid w:val="00AB465F"/>
    <w:rsid w:val="00AC1B23"/>
    <w:rsid w:val="00AC4C97"/>
    <w:rsid w:val="00B045EC"/>
    <w:rsid w:val="00B04E98"/>
    <w:rsid w:val="00B11FAF"/>
    <w:rsid w:val="00B2499E"/>
    <w:rsid w:val="00B30EC9"/>
    <w:rsid w:val="00B45072"/>
    <w:rsid w:val="00B67B1A"/>
    <w:rsid w:val="00B72330"/>
    <w:rsid w:val="00B87E93"/>
    <w:rsid w:val="00B9045B"/>
    <w:rsid w:val="00B92AFB"/>
    <w:rsid w:val="00BA0FE3"/>
    <w:rsid w:val="00BA3FD0"/>
    <w:rsid w:val="00BB5A26"/>
    <w:rsid w:val="00BC5805"/>
    <w:rsid w:val="00BE43A4"/>
    <w:rsid w:val="00BF373E"/>
    <w:rsid w:val="00BF3A83"/>
    <w:rsid w:val="00BF6B6A"/>
    <w:rsid w:val="00BF6E82"/>
    <w:rsid w:val="00C049E5"/>
    <w:rsid w:val="00C055FE"/>
    <w:rsid w:val="00C066C3"/>
    <w:rsid w:val="00C13C46"/>
    <w:rsid w:val="00C13ED3"/>
    <w:rsid w:val="00C1580F"/>
    <w:rsid w:val="00C579BF"/>
    <w:rsid w:val="00C60854"/>
    <w:rsid w:val="00C71958"/>
    <w:rsid w:val="00C754AB"/>
    <w:rsid w:val="00C96B03"/>
    <w:rsid w:val="00CA4290"/>
    <w:rsid w:val="00CA593E"/>
    <w:rsid w:val="00CB015C"/>
    <w:rsid w:val="00CB124A"/>
    <w:rsid w:val="00CC5B4C"/>
    <w:rsid w:val="00CD0858"/>
    <w:rsid w:val="00CD321A"/>
    <w:rsid w:val="00CE4CB7"/>
    <w:rsid w:val="00CE7D65"/>
    <w:rsid w:val="00CE7E5C"/>
    <w:rsid w:val="00D0208D"/>
    <w:rsid w:val="00D05773"/>
    <w:rsid w:val="00D11AEF"/>
    <w:rsid w:val="00D336FA"/>
    <w:rsid w:val="00D43F53"/>
    <w:rsid w:val="00DA4A49"/>
    <w:rsid w:val="00DA4B98"/>
    <w:rsid w:val="00DB1B20"/>
    <w:rsid w:val="00DC69F1"/>
    <w:rsid w:val="00DC7209"/>
    <w:rsid w:val="00DC73B5"/>
    <w:rsid w:val="00DE6451"/>
    <w:rsid w:val="00E04643"/>
    <w:rsid w:val="00E105C3"/>
    <w:rsid w:val="00E12B49"/>
    <w:rsid w:val="00E146C3"/>
    <w:rsid w:val="00E27258"/>
    <w:rsid w:val="00E278A8"/>
    <w:rsid w:val="00E314F6"/>
    <w:rsid w:val="00E36762"/>
    <w:rsid w:val="00E45FA9"/>
    <w:rsid w:val="00E4629D"/>
    <w:rsid w:val="00E600A0"/>
    <w:rsid w:val="00E6356D"/>
    <w:rsid w:val="00E6416B"/>
    <w:rsid w:val="00E82A62"/>
    <w:rsid w:val="00E87E35"/>
    <w:rsid w:val="00EA3588"/>
    <w:rsid w:val="00EA7622"/>
    <w:rsid w:val="00EB1461"/>
    <w:rsid w:val="00ED0B65"/>
    <w:rsid w:val="00EE58A5"/>
    <w:rsid w:val="00EE5910"/>
    <w:rsid w:val="00EF6169"/>
    <w:rsid w:val="00F027DD"/>
    <w:rsid w:val="00F172B2"/>
    <w:rsid w:val="00F5461C"/>
    <w:rsid w:val="00F67B3E"/>
    <w:rsid w:val="00F719FD"/>
    <w:rsid w:val="00F7742D"/>
    <w:rsid w:val="00F80F5D"/>
    <w:rsid w:val="00F9601D"/>
    <w:rsid w:val="00FC41E9"/>
    <w:rsid w:val="00FD1BCA"/>
    <w:rsid w:val="00FD6049"/>
    <w:rsid w:val="00FD6346"/>
    <w:rsid w:val="00FD6347"/>
    <w:rsid w:val="00FF2954"/>
    <w:rsid w:val="00FF6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5E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869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869A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007D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161F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A0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04805"/>
    <w:rPr>
      <w:sz w:val="24"/>
      <w:szCs w:val="24"/>
    </w:rPr>
  </w:style>
  <w:style w:type="paragraph" w:styleId="NormalWeb">
    <w:name w:val="Normal (Web)"/>
    <w:basedOn w:val="Normal"/>
    <w:uiPriority w:val="99"/>
    <w:rsid w:val="005F7CA2"/>
    <w:pPr>
      <w:spacing w:before="100" w:beforeAutospacing="1" w:after="100" w:afterAutospacing="1"/>
    </w:pPr>
    <w:rPr>
      <w:color w:val="3333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4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749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73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9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4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9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0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3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48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3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0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3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2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3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17D4F-CDDD-4EE4-BE9E-015525572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the following sentences:</vt:lpstr>
    </vt:vector>
  </TitlesOfParts>
  <Company>Sohag University</Company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following sentences:</dc:title>
  <dc:creator>Mohamed</dc:creator>
  <cp:lastModifiedBy>mohamed</cp:lastModifiedBy>
  <cp:revision>32</cp:revision>
  <cp:lastPrinted>2014-12-30T22:44:00Z</cp:lastPrinted>
  <dcterms:created xsi:type="dcterms:W3CDTF">2014-12-30T11:31:00Z</dcterms:created>
  <dcterms:modified xsi:type="dcterms:W3CDTF">2014-12-30T22:45:00Z</dcterms:modified>
</cp:coreProperties>
</file>